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E1E7B" w14:textId="77777777" w:rsidR="00581DD1" w:rsidRDefault="00581DD1" w:rsidP="00581DD1">
      <w:r>
        <w:rPr>
          <w:noProof/>
        </w:rPr>
        <w:drawing>
          <wp:anchor distT="0" distB="0" distL="114300" distR="114300" simplePos="0" relativeHeight="251659264" behindDoc="1" locked="0" layoutInCell="1" allowOverlap="1" wp14:anchorId="0F658F73" wp14:editId="463CF24A">
            <wp:simplePos x="0" y="0"/>
            <wp:positionH relativeFrom="column">
              <wp:posOffset>4471035</wp:posOffset>
            </wp:positionH>
            <wp:positionV relativeFrom="paragraph">
              <wp:posOffset>12514</wp:posOffset>
            </wp:positionV>
            <wp:extent cx="1523353" cy="671209"/>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523353" cy="671209"/>
                    </a:xfrm>
                    <a:prstGeom prst="rect">
                      <a:avLst/>
                    </a:prstGeom>
                  </pic:spPr>
                </pic:pic>
              </a:graphicData>
            </a:graphic>
            <wp14:sizeRelH relativeFrom="page">
              <wp14:pctWidth>0</wp14:pctWidth>
            </wp14:sizeRelH>
            <wp14:sizeRelV relativeFrom="page">
              <wp14:pctHeight>0</wp14:pctHeight>
            </wp14:sizeRelV>
          </wp:anchor>
        </w:drawing>
      </w:r>
    </w:p>
    <w:p w14:paraId="00F45424" w14:textId="0C2A9725" w:rsidR="00581DD1" w:rsidRDefault="00AD7813" w:rsidP="00581DD1">
      <w:pPr>
        <w:rPr>
          <w:color w:val="002060"/>
          <w:sz w:val="32"/>
          <w:szCs w:val="32"/>
        </w:rPr>
      </w:pPr>
      <w:r>
        <w:rPr>
          <w:color w:val="002060"/>
          <w:sz w:val="32"/>
          <w:szCs w:val="32"/>
        </w:rPr>
        <w:t>The Course in One Day</w:t>
      </w:r>
    </w:p>
    <w:p w14:paraId="6DF3A732" w14:textId="77777777" w:rsidR="00581DD1" w:rsidRDefault="00581DD1" w:rsidP="00581DD1">
      <w:r>
        <w:rPr>
          <w:noProof/>
        </w:rPr>
        <mc:AlternateContent>
          <mc:Choice Requires="wps">
            <w:drawing>
              <wp:anchor distT="0" distB="0" distL="114300" distR="114300" simplePos="0" relativeHeight="251660288" behindDoc="0" locked="0" layoutInCell="1" allowOverlap="1" wp14:anchorId="2B27CD9C" wp14:editId="3107B383">
                <wp:simplePos x="0" y="0"/>
                <wp:positionH relativeFrom="column">
                  <wp:posOffset>9484</wp:posOffset>
                </wp:positionH>
                <wp:positionV relativeFrom="paragraph">
                  <wp:posOffset>93953</wp:posOffset>
                </wp:positionV>
                <wp:extent cx="4406630" cy="0"/>
                <wp:effectExtent l="0" t="12700" r="13335" b="12700"/>
                <wp:wrapNone/>
                <wp:docPr id="2" name="Straight Connector 2"/>
                <wp:cNvGraphicFramePr/>
                <a:graphic xmlns:a="http://schemas.openxmlformats.org/drawingml/2006/main">
                  <a:graphicData uri="http://schemas.microsoft.com/office/word/2010/wordprocessingShape">
                    <wps:wsp>
                      <wps:cNvCnPr/>
                      <wps:spPr>
                        <a:xfrm>
                          <a:off x="0" y="0"/>
                          <a:ext cx="4406630" cy="0"/>
                        </a:xfrm>
                        <a:prstGeom prst="line">
                          <a:avLst/>
                        </a:prstGeom>
                        <a:ln w="25400">
                          <a:solidFill>
                            <a:srgbClr val="41728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D3736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7.4pt" to="347.75pt,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" strokecolor="#41728e" strokeweight="2pt">
                <v:stroke joinstyle="miter"/>
              </v:line>
            </w:pict>
          </mc:Fallback>
        </mc:AlternateContent>
      </w:r>
    </w:p>
    <w:p w14:paraId="1748CB3D" w14:textId="77777777" w:rsidR="00581DD1" w:rsidRDefault="00581DD1" w:rsidP="003C7AAE">
      <w:pPr>
        <w:spacing w:after="0"/>
      </w:pPr>
    </w:p>
    <w:tbl>
      <w:tblPr>
        <w:tblStyle w:val="TableGrid"/>
        <w:tblW w:w="0" w:type="auto"/>
        <w:tblBorders>
          <w:top w:val="single" w:sz="4" w:space="0" w:color="1F4E79"/>
          <w:left w:val="none" w:sz="0" w:space="0" w:color="auto"/>
          <w:bottom w:val="single" w:sz="4" w:space="0" w:color="1F4E79"/>
          <w:right w:val="none" w:sz="0" w:space="0" w:color="auto"/>
          <w:insideH w:val="single" w:sz="4" w:space="0" w:color="1F4E79"/>
          <w:insideV w:val="none" w:sz="0" w:space="0" w:color="auto"/>
        </w:tblBorders>
        <w:tblLook w:val="04A0" w:firstRow="1" w:lastRow="0" w:firstColumn="1" w:lastColumn="0" w:noHBand="0" w:noVBand="1"/>
      </w:tblPr>
      <w:tblGrid>
        <w:gridCol w:w="777"/>
        <w:gridCol w:w="8012"/>
        <w:gridCol w:w="843"/>
      </w:tblGrid>
      <w:tr w:rsidR="00AD7813" w:rsidRPr="00702F9B" w14:paraId="040AAD4E" w14:textId="2D8A5027" w:rsidTr="00AD7813">
        <w:tc>
          <w:tcPr>
            <w:tcW w:w="777" w:type="dxa"/>
            <w:tcMar>
              <w:top w:w="113" w:type="dxa"/>
              <w:bottom w:w="113" w:type="dxa"/>
            </w:tcMar>
          </w:tcPr>
          <w:p w14:paraId="5EA999C8" w14:textId="336ECBD2" w:rsidR="00AD7813" w:rsidRPr="00702F9B" w:rsidRDefault="00AD7813" w:rsidP="005D697E">
            <w:pPr>
              <w:rPr>
                <w:sz w:val="22"/>
                <w:szCs w:val="22"/>
              </w:rPr>
            </w:pPr>
            <w:r>
              <w:rPr>
                <w:sz w:val="22"/>
                <w:szCs w:val="22"/>
              </w:rPr>
              <w:t xml:space="preserve">9.45 </w:t>
            </w:r>
          </w:p>
        </w:tc>
        <w:tc>
          <w:tcPr>
            <w:tcW w:w="8012" w:type="dxa"/>
            <w:tcMar>
              <w:top w:w="113" w:type="dxa"/>
              <w:bottom w:w="113" w:type="dxa"/>
            </w:tcMar>
          </w:tcPr>
          <w:p w14:paraId="075C8944" w14:textId="2DCCF7D9" w:rsidR="00AD7813" w:rsidRPr="00AC37E7" w:rsidRDefault="00AD7813" w:rsidP="00AD7813">
            <w:pPr>
              <w:rPr>
                <w:sz w:val="22"/>
                <w:szCs w:val="22"/>
              </w:rPr>
            </w:pPr>
            <w:r>
              <w:rPr>
                <w:b/>
                <w:bCs/>
                <w:sz w:val="22"/>
                <w:szCs w:val="22"/>
              </w:rPr>
              <w:t xml:space="preserve">Arrivals and Refreshments                                                     </w:t>
            </w:r>
          </w:p>
        </w:tc>
        <w:tc>
          <w:tcPr>
            <w:tcW w:w="843" w:type="dxa"/>
          </w:tcPr>
          <w:p w14:paraId="2E31A84F" w14:textId="1B2A02DC" w:rsidR="00AD7813" w:rsidRPr="00AD7813" w:rsidRDefault="00AD7813" w:rsidP="00581DD1">
            <w:pPr>
              <w:spacing w:after="0"/>
              <w:rPr>
                <w:sz w:val="22"/>
                <w:szCs w:val="22"/>
              </w:rPr>
            </w:pPr>
            <w:r w:rsidRPr="00AD7813">
              <w:rPr>
                <w:sz w:val="22"/>
                <w:szCs w:val="22"/>
              </w:rPr>
              <w:t>15</w:t>
            </w:r>
          </w:p>
        </w:tc>
      </w:tr>
      <w:tr w:rsidR="00AD7813" w:rsidRPr="00702F9B" w14:paraId="38AE363C" w14:textId="4212A4C2" w:rsidTr="00AD7813">
        <w:tc>
          <w:tcPr>
            <w:tcW w:w="777" w:type="dxa"/>
            <w:tcMar>
              <w:top w:w="113" w:type="dxa"/>
              <w:bottom w:w="113" w:type="dxa"/>
            </w:tcMar>
          </w:tcPr>
          <w:p w14:paraId="28A73446" w14:textId="2B4D07EA" w:rsidR="00AD7813" w:rsidRPr="00702F9B" w:rsidRDefault="00AD7813" w:rsidP="005D697E">
            <w:pPr>
              <w:rPr>
                <w:sz w:val="22"/>
                <w:szCs w:val="22"/>
              </w:rPr>
            </w:pPr>
            <w:r>
              <w:rPr>
                <w:sz w:val="22"/>
                <w:szCs w:val="22"/>
              </w:rPr>
              <w:t xml:space="preserve">10.00 </w:t>
            </w:r>
          </w:p>
        </w:tc>
        <w:tc>
          <w:tcPr>
            <w:tcW w:w="8012" w:type="dxa"/>
            <w:tcMar>
              <w:top w:w="113" w:type="dxa"/>
              <w:bottom w:w="113" w:type="dxa"/>
            </w:tcMar>
          </w:tcPr>
          <w:p w14:paraId="28B4BC72" w14:textId="59C762F0" w:rsidR="00AD7813" w:rsidRPr="00AD7813" w:rsidRDefault="00AD7813" w:rsidP="00AD7813">
            <w:pPr>
              <w:rPr>
                <w:b/>
                <w:bCs/>
                <w:color w:val="00B050"/>
                <w:sz w:val="22"/>
                <w:szCs w:val="22"/>
              </w:rPr>
            </w:pPr>
            <w:r>
              <w:rPr>
                <w:b/>
                <w:bCs/>
                <w:sz w:val="22"/>
                <w:szCs w:val="22"/>
              </w:rPr>
              <w:t xml:space="preserve">Welcome, Prayer and Introductions                                                                </w:t>
            </w:r>
          </w:p>
        </w:tc>
        <w:tc>
          <w:tcPr>
            <w:tcW w:w="843" w:type="dxa"/>
          </w:tcPr>
          <w:p w14:paraId="604779F2" w14:textId="1AEEE4AC" w:rsidR="00AD7813" w:rsidRPr="00AD7813" w:rsidRDefault="00AD7813" w:rsidP="00581DD1">
            <w:pPr>
              <w:spacing w:after="0"/>
              <w:rPr>
                <w:sz w:val="22"/>
                <w:szCs w:val="22"/>
              </w:rPr>
            </w:pPr>
            <w:r>
              <w:rPr>
                <w:sz w:val="22"/>
                <w:szCs w:val="22"/>
              </w:rPr>
              <w:t>10</w:t>
            </w:r>
          </w:p>
        </w:tc>
      </w:tr>
    </w:tbl>
    <w:p w14:paraId="2A48A1A1" w14:textId="3F6D7980" w:rsidR="00635C02" w:rsidRDefault="00635C02"/>
    <w:p w14:paraId="65DAFF6F" w14:textId="0A8A3ADB" w:rsidR="00635C02" w:rsidRPr="00635C02" w:rsidRDefault="00BB0676" w:rsidP="00AA3792">
      <w:pPr>
        <w:shd w:val="clear" w:color="auto" w:fill="EC956A"/>
        <w:rPr>
          <w:b/>
          <w:bCs/>
        </w:rPr>
      </w:pPr>
      <w:r>
        <w:rPr>
          <w:b/>
          <w:bCs/>
        </w:rPr>
        <w:t xml:space="preserve">SESSION 1 – LEARNING TOGETHER: </w:t>
      </w:r>
      <w:r w:rsidR="00635C02" w:rsidRPr="00635C02">
        <w:rPr>
          <w:b/>
          <w:bCs/>
        </w:rPr>
        <w:t>COMMITMENTS</w:t>
      </w:r>
    </w:p>
    <w:tbl>
      <w:tblPr>
        <w:tblStyle w:val="TableGrid"/>
        <w:tblW w:w="0" w:type="auto"/>
        <w:tblBorders>
          <w:top w:val="single" w:sz="4" w:space="0" w:color="1F4E79"/>
          <w:left w:val="none" w:sz="0" w:space="0" w:color="auto"/>
          <w:bottom w:val="single" w:sz="4" w:space="0" w:color="1F4E79"/>
          <w:right w:val="none" w:sz="0" w:space="0" w:color="auto"/>
          <w:insideH w:val="single" w:sz="4" w:space="0" w:color="1F4E79"/>
          <w:insideV w:val="none" w:sz="0" w:space="0" w:color="auto"/>
        </w:tblBorders>
        <w:tblLook w:val="04A0" w:firstRow="1" w:lastRow="0" w:firstColumn="1" w:lastColumn="0" w:noHBand="0" w:noVBand="1"/>
      </w:tblPr>
      <w:tblGrid>
        <w:gridCol w:w="777"/>
        <w:gridCol w:w="8012"/>
        <w:gridCol w:w="843"/>
      </w:tblGrid>
      <w:tr w:rsidR="00712AAB" w:rsidRPr="00702F9B" w14:paraId="2352573F" w14:textId="311E2017" w:rsidTr="00AD7813">
        <w:tc>
          <w:tcPr>
            <w:tcW w:w="777" w:type="dxa"/>
            <w:tcMar>
              <w:top w:w="113" w:type="dxa"/>
              <w:bottom w:w="113" w:type="dxa"/>
            </w:tcMar>
          </w:tcPr>
          <w:p w14:paraId="0E6366F4" w14:textId="14B15539" w:rsidR="00712AAB" w:rsidRPr="00702F9B" w:rsidRDefault="00712AAB" w:rsidP="005D697E">
            <w:pPr>
              <w:rPr>
                <w:sz w:val="22"/>
                <w:szCs w:val="22"/>
              </w:rPr>
            </w:pPr>
            <w:r>
              <w:rPr>
                <w:sz w:val="22"/>
                <w:szCs w:val="22"/>
              </w:rPr>
              <w:t xml:space="preserve">10.10 </w:t>
            </w:r>
          </w:p>
        </w:tc>
        <w:tc>
          <w:tcPr>
            <w:tcW w:w="8012" w:type="dxa"/>
            <w:tcMar>
              <w:top w:w="113" w:type="dxa"/>
              <w:bottom w:w="113" w:type="dxa"/>
            </w:tcMar>
          </w:tcPr>
          <w:p w14:paraId="1671593D" w14:textId="5DF155E8" w:rsidR="00712AAB" w:rsidRDefault="00712AAB" w:rsidP="00AD7813">
            <w:pPr>
              <w:rPr>
                <w:b/>
                <w:bCs/>
                <w:sz w:val="22"/>
                <w:szCs w:val="22"/>
              </w:rPr>
            </w:pPr>
            <w:r>
              <w:rPr>
                <w:b/>
                <w:bCs/>
                <w:sz w:val="22"/>
                <w:szCs w:val="22"/>
              </w:rPr>
              <w:t xml:space="preserve">VIDEO:  </w:t>
            </w:r>
            <w:r>
              <w:rPr>
                <w:b/>
                <w:bCs/>
                <w:sz w:val="22"/>
                <w:szCs w:val="22"/>
              </w:rPr>
              <w:t>Commitments</w:t>
            </w:r>
          </w:p>
          <w:p w14:paraId="1E970974" w14:textId="2BAF87B7" w:rsidR="00712AAB" w:rsidRPr="00581DD1" w:rsidRDefault="00712AAB" w:rsidP="00AD7813">
            <w:pPr>
              <w:rPr>
                <w:sz w:val="22"/>
                <w:szCs w:val="22"/>
              </w:rPr>
            </w:pPr>
            <w:r w:rsidRPr="009F661C">
              <w:rPr>
                <w:sz w:val="22"/>
                <w:szCs w:val="22"/>
              </w:rPr>
              <w:t xml:space="preserve">(Video section: </w:t>
            </w:r>
            <w:r>
              <w:rPr>
                <w:sz w:val="22"/>
                <w:szCs w:val="22"/>
              </w:rPr>
              <w:t>2.18-2.55</w:t>
            </w:r>
            <w:r w:rsidRPr="009F661C">
              <w:rPr>
                <w:sz w:val="22"/>
                <w:szCs w:val="22"/>
              </w:rPr>
              <w:t>)</w:t>
            </w:r>
          </w:p>
        </w:tc>
        <w:tc>
          <w:tcPr>
            <w:tcW w:w="843" w:type="dxa"/>
          </w:tcPr>
          <w:p w14:paraId="6BC1F0C3" w14:textId="6ABB9C86" w:rsidR="00712AAB" w:rsidRPr="00AD7813" w:rsidRDefault="008C0752" w:rsidP="00581DD1">
            <w:pPr>
              <w:spacing w:after="0"/>
              <w:rPr>
                <w:sz w:val="22"/>
                <w:szCs w:val="22"/>
              </w:rPr>
            </w:pPr>
            <w:r>
              <w:rPr>
                <w:sz w:val="22"/>
                <w:szCs w:val="22"/>
              </w:rPr>
              <w:t>1</w:t>
            </w:r>
          </w:p>
        </w:tc>
      </w:tr>
      <w:tr w:rsidR="00712AAB" w:rsidRPr="00702F9B" w14:paraId="209FF9B7" w14:textId="77777777" w:rsidTr="003C7AAE">
        <w:tc>
          <w:tcPr>
            <w:tcW w:w="777" w:type="dxa"/>
            <w:shd w:val="clear" w:color="auto" w:fill="FAD7BE"/>
            <w:tcMar>
              <w:top w:w="113" w:type="dxa"/>
              <w:bottom w:w="113" w:type="dxa"/>
            </w:tcMar>
          </w:tcPr>
          <w:p w14:paraId="395C6A26" w14:textId="77777777" w:rsidR="00712AAB" w:rsidRDefault="00712AAB" w:rsidP="005D697E">
            <w:pPr>
              <w:rPr>
                <w:sz w:val="22"/>
                <w:szCs w:val="22"/>
              </w:rPr>
            </w:pPr>
          </w:p>
        </w:tc>
        <w:tc>
          <w:tcPr>
            <w:tcW w:w="8012" w:type="dxa"/>
            <w:shd w:val="clear" w:color="auto" w:fill="FAD7BE"/>
            <w:tcMar>
              <w:top w:w="113" w:type="dxa"/>
              <w:bottom w:w="113" w:type="dxa"/>
            </w:tcMar>
          </w:tcPr>
          <w:p w14:paraId="376596F1" w14:textId="6841A602" w:rsidR="00712AAB" w:rsidRDefault="00712AAB" w:rsidP="00712AAB">
            <w:pPr>
              <w:rPr>
                <w:b/>
                <w:bCs/>
                <w:sz w:val="22"/>
                <w:szCs w:val="22"/>
              </w:rPr>
            </w:pPr>
            <w:r w:rsidRPr="00712AAB">
              <w:rPr>
                <w:b/>
                <w:bCs/>
                <w:sz w:val="22"/>
                <w:szCs w:val="22"/>
              </w:rPr>
              <w:t>DISCUSSION</w:t>
            </w:r>
          </w:p>
          <w:p w14:paraId="398A8487" w14:textId="03F2E043" w:rsidR="00712AAB" w:rsidRPr="00712AAB" w:rsidRDefault="00712AAB" w:rsidP="00712AAB">
            <w:pPr>
              <w:rPr>
                <w:sz w:val="22"/>
                <w:szCs w:val="22"/>
              </w:rPr>
            </w:pPr>
            <w:r w:rsidRPr="00712AAB">
              <w:rPr>
                <w:sz w:val="22"/>
                <w:szCs w:val="22"/>
              </w:rPr>
              <w:t xml:space="preserve">Read the Course Commitments </w:t>
            </w:r>
            <w:proofErr w:type="spellStart"/>
            <w:r w:rsidRPr="00712AAB">
              <w:rPr>
                <w:sz w:val="22"/>
                <w:szCs w:val="22"/>
              </w:rPr>
              <w:t>o</w:t>
            </w:r>
            <w:proofErr w:type="spellEnd"/>
            <w:r w:rsidRPr="00712AAB">
              <w:rPr>
                <w:sz w:val="22"/>
                <w:szCs w:val="22"/>
              </w:rPr>
              <w:t xml:space="preserve"> the back of the front cover.</w:t>
            </w:r>
          </w:p>
          <w:p w14:paraId="07F637FF" w14:textId="62EA9A6B" w:rsidR="00712AAB" w:rsidRPr="00712AAB" w:rsidRDefault="00712AAB" w:rsidP="00712AAB">
            <w:pPr>
              <w:rPr>
                <w:i/>
                <w:iCs/>
                <w:sz w:val="22"/>
                <w:szCs w:val="22"/>
              </w:rPr>
            </w:pPr>
            <w:r w:rsidRPr="00712AAB">
              <w:rPr>
                <w:i/>
                <w:iCs/>
                <w:sz w:val="22"/>
                <w:szCs w:val="22"/>
              </w:rPr>
              <w:t>Which one feel</w:t>
            </w:r>
            <w:r>
              <w:rPr>
                <w:i/>
                <w:iCs/>
                <w:sz w:val="22"/>
                <w:szCs w:val="22"/>
              </w:rPr>
              <w:t>s</w:t>
            </w:r>
            <w:r w:rsidRPr="00712AAB">
              <w:rPr>
                <w:i/>
                <w:iCs/>
                <w:sz w:val="22"/>
                <w:szCs w:val="22"/>
              </w:rPr>
              <w:t xml:space="preserve"> most important to you?  </w:t>
            </w:r>
          </w:p>
          <w:p w14:paraId="0BCEF42D" w14:textId="77777777" w:rsidR="00712AAB" w:rsidRPr="00712AAB" w:rsidRDefault="00712AAB" w:rsidP="00712AAB">
            <w:pPr>
              <w:rPr>
                <w:i/>
                <w:iCs/>
                <w:sz w:val="22"/>
                <w:szCs w:val="22"/>
              </w:rPr>
            </w:pPr>
            <w:r w:rsidRPr="00712AAB">
              <w:rPr>
                <w:i/>
                <w:iCs/>
                <w:sz w:val="22"/>
                <w:szCs w:val="22"/>
              </w:rPr>
              <w:t>Can we agree to these?</w:t>
            </w:r>
          </w:p>
          <w:p w14:paraId="2960FDB0" w14:textId="701EFBD1" w:rsidR="00712AAB" w:rsidRDefault="00712AAB" w:rsidP="00712AAB">
            <w:pPr>
              <w:rPr>
                <w:b/>
                <w:bCs/>
                <w:sz w:val="22"/>
                <w:szCs w:val="22"/>
              </w:rPr>
            </w:pPr>
            <w:r>
              <w:rPr>
                <w:sz w:val="22"/>
                <w:szCs w:val="22"/>
              </w:rPr>
              <w:t xml:space="preserve">Use </w:t>
            </w:r>
            <w:r>
              <w:rPr>
                <w:sz w:val="22"/>
                <w:szCs w:val="22"/>
              </w:rPr>
              <w:t xml:space="preserve">the </w:t>
            </w:r>
            <w:r>
              <w:rPr>
                <w:sz w:val="22"/>
                <w:szCs w:val="22"/>
              </w:rPr>
              <w:t>opening reading and responses on p. 16 ‘Fear not for I have redeemed you</w:t>
            </w:r>
            <w:r>
              <w:rPr>
                <w:sz w:val="22"/>
                <w:szCs w:val="22"/>
              </w:rPr>
              <w:t>…’</w:t>
            </w:r>
          </w:p>
        </w:tc>
        <w:tc>
          <w:tcPr>
            <w:tcW w:w="843" w:type="dxa"/>
            <w:shd w:val="clear" w:color="auto" w:fill="FAD7BE"/>
          </w:tcPr>
          <w:p w14:paraId="08F1002A" w14:textId="3A70C228" w:rsidR="00712AAB" w:rsidRDefault="008C0752" w:rsidP="00581DD1">
            <w:pPr>
              <w:spacing w:after="0"/>
              <w:rPr>
                <w:sz w:val="22"/>
                <w:szCs w:val="22"/>
              </w:rPr>
            </w:pPr>
            <w:r>
              <w:rPr>
                <w:sz w:val="22"/>
                <w:szCs w:val="22"/>
              </w:rPr>
              <w:t>9</w:t>
            </w:r>
          </w:p>
        </w:tc>
      </w:tr>
    </w:tbl>
    <w:p w14:paraId="67A8D748" w14:textId="664B620D" w:rsidR="00635C02" w:rsidRDefault="00635C02"/>
    <w:p w14:paraId="74FD7745" w14:textId="3AD57725" w:rsidR="00635C02" w:rsidRPr="00635C02" w:rsidRDefault="00635C02" w:rsidP="00AA3792">
      <w:pPr>
        <w:shd w:val="clear" w:color="auto" w:fill="B1DBD3"/>
      </w:pPr>
      <w:r w:rsidRPr="00635C02">
        <w:rPr>
          <w:b/>
          <w:bCs/>
          <w:sz w:val="22"/>
          <w:szCs w:val="22"/>
        </w:rPr>
        <w:t>SESSION 2 – IDENTITY</w:t>
      </w:r>
    </w:p>
    <w:tbl>
      <w:tblPr>
        <w:tblStyle w:val="TableGrid"/>
        <w:tblW w:w="0" w:type="auto"/>
        <w:tblBorders>
          <w:top w:val="single" w:sz="4" w:space="0" w:color="1F4E79"/>
          <w:left w:val="none" w:sz="0" w:space="0" w:color="auto"/>
          <w:bottom w:val="single" w:sz="4" w:space="0" w:color="1F4E79"/>
          <w:right w:val="none" w:sz="0" w:space="0" w:color="auto"/>
          <w:insideH w:val="single" w:sz="4" w:space="0" w:color="1F4E79"/>
          <w:insideV w:val="none" w:sz="0" w:space="0" w:color="auto"/>
        </w:tblBorders>
        <w:tblLook w:val="04A0" w:firstRow="1" w:lastRow="0" w:firstColumn="1" w:lastColumn="0" w:noHBand="0" w:noVBand="1"/>
      </w:tblPr>
      <w:tblGrid>
        <w:gridCol w:w="777"/>
        <w:gridCol w:w="8012"/>
        <w:gridCol w:w="843"/>
      </w:tblGrid>
      <w:tr w:rsidR="00AD7813" w:rsidRPr="00702F9B" w14:paraId="7BE4ACE3" w14:textId="0A3E63F3" w:rsidTr="00AD7813">
        <w:tc>
          <w:tcPr>
            <w:tcW w:w="777" w:type="dxa"/>
            <w:tcMar>
              <w:top w:w="113" w:type="dxa"/>
              <w:bottom w:w="113" w:type="dxa"/>
            </w:tcMar>
          </w:tcPr>
          <w:p w14:paraId="2DE5BBDA" w14:textId="721F2D91" w:rsidR="00AD7813" w:rsidRPr="00702F9B" w:rsidRDefault="00AD7813" w:rsidP="00AD7813">
            <w:pPr>
              <w:spacing w:after="0"/>
              <w:rPr>
                <w:sz w:val="22"/>
                <w:szCs w:val="22"/>
              </w:rPr>
            </w:pPr>
            <w:r>
              <w:rPr>
                <w:sz w:val="22"/>
                <w:szCs w:val="22"/>
              </w:rPr>
              <w:t xml:space="preserve">10.20 </w:t>
            </w:r>
          </w:p>
        </w:tc>
        <w:tc>
          <w:tcPr>
            <w:tcW w:w="8012" w:type="dxa"/>
            <w:tcMar>
              <w:top w:w="113" w:type="dxa"/>
              <w:bottom w:w="113" w:type="dxa"/>
            </w:tcMar>
          </w:tcPr>
          <w:p w14:paraId="6164578F" w14:textId="57DFE80E" w:rsidR="00AD7813" w:rsidRDefault="00BB0676" w:rsidP="00AD7813">
            <w:pPr>
              <w:rPr>
                <w:b/>
                <w:bCs/>
                <w:sz w:val="22"/>
                <w:szCs w:val="22"/>
              </w:rPr>
            </w:pPr>
            <w:r>
              <w:rPr>
                <w:b/>
                <w:bCs/>
                <w:sz w:val="22"/>
                <w:szCs w:val="22"/>
              </w:rPr>
              <w:t>VIDEO</w:t>
            </w:r>
            <w:r w:rsidR="00AD7813">
              <w:rPr>
                <w:b/>
                <w:bCs/>
                <w:sz w:val="22"/>
                <w:szCs w:val="22"/>
              </w:rPr>
              <w:t xml:space="preserve">:  Identity </w:t>
            </w:r>
            <w:r w:rsidR="00712AAB">
              <w:rPr>
                <w:b/>
                <w:bCs/>
                <w:sz w:val="22"/>
                <w:szCs w:val="22"/>
              </w:rPr>
              <w:t>and</w:t>
            </w:r>
            <w:r w:rsidR="00AD7813">
              <w:rPr>
                <w:b/>
                <w:bCs/>
                <w:sz w:val="22"/>
                <w:szCs w:val="22"/>
              </w:rPr>
              <w:t xml:space="preserve"> Alex &amp; Jo’s Story</w:t>
            </w:r>
          </w:p>
          <w:p w14:paraId="1A36ECD2" w14:textId="2AB9D403" w:rsidR="00AD7813" w:rsidRPr="009F661C" w:rsidRDefault="00AD7813" w:rsidP="00AD7813">
            <w:pPr>
              <w:rPr>
                <w:sz w:val="22"/>
                <w:szCs w:val="22"/>
              </w:rPr>
            </w:pPr>
            <w:r w:rsidRPr="009F661C">
              <w:rPr>
                <w:sz w:val="22"/>
                <w:szCs w:val="22"/>
              </w:rPr>
              <w:t>(Video section: 0:00 – 15:00)</w:t>
            </w:r>
          </w:p>
          <w:p w14:paraId="14E6F8D4" w14:textId="4D397663" w:rsidR="00AD7813" w:rsidRPr="00811FB0" w:rsidRDefault="00AD7813" w:rsidP="00AD7813">
            <w:pPr>
              <w:rPr>
                <w:bCs/>
                <w:sz w:val="22"/>
                <w:szCs w:val="22"/>
              </w:rPr>
            </w:pPr>
            <w:r>
              <w:rPr>
                <w:bCs/>
                <w:sz w:val="22"/>
                <w:szCs w:val="22"/>
              </w:rPr>
              <w:t>We’ll begin with an introduction to identity and a film story from Alex and Jo.</w:t>
            </w:r>
          </w:p>
        </w:tc>
        <w:tc>
          <w:tcPr>
            <w:tcW w:w="843" w:type="dxa"/>
          </w:tcPr>
          <w:p w14:paraId="168D258A" w14:textId="7A1A5045" w:rsidR="00AD7813" w:rsidRPr="00AD7813" w:rsidRDefault="00BB0676" w:rsidP="00811FB0">
            <w:pPr>
              <w:spacing w:after="0"/>
              <w:rPr>
                <w:sz w:val="22"/>
                <w:szCs w:val="22"/>
              </w:rPr>
            </w:pPr>
            <w:r>
              <w:rPr>
                <w:sz w:val="22"/>
                <w:szCs w:val="22"/>
              </w:rPr>
              <w:t>15</w:t>
            </w:r>
          </w:p>
        </w:tc>
      </w:tr>
      <w:tr w:rsidR="00AD7813" w:rsidRPr="00702F9B" w14:paraId="325AD676" w14:textId="3FE5E4D1" w:rsidTr="003C7AAE">
        <w:tc>
          <w:tcPr>
            <w:tcW w:w="777" w:type="dxa"/>
            <w:shd w:val="clear" w:color="auto" w:fill="D6ECE7"/>
            <w:tcMar>
              <w:top w:w="113" w:type="dxa"/>
              <w:bottom w:w="113" w:type="dxa"/>
            </w:tcMar>
          </w:tcPr>
          <w:p w14:paraId="0EC9726F" w14:textId="312406EB" w:rsidR="00AD7813" w:rsidRPr="00702F9B" w:rsidRDefault="00AD7813" w:rsidP="005D697E">
            <w:pPr>
              <w:rPr>
                <w:sz w:val="22"/>
                <w:szCs w:val="22"/>
              </w:rPr>
            </w:pPr>
            <w:r>
              <w:rPr>
                <w:sz w:val="22"/>
                <w:szCs w:val="22"/>
              </w:rPr>
              <w:t xml:space="preserve">10.35 </w:t>
            </w:r>
          </w:p>
        </w:tc>
        <w:tc>
          <w:tcPr>
            <w:tcW w:w="8012" w:type="dxa"/>
            <w:shd w:val="clear" w:color="auto" w:fill="D6ECE7"/>
            <w:tcMar>
              <w:top w:w="113" w:type="dxa"/>
              <w:bottom w:w="113" w:type="dxa"/>
            </w:tcMar>
          </w:tcPr>
          <w:p w14:paraId="6137CA70" w14:textId="31CEB291" w:rsidR="00AD7813" w:rsidRDefault="00AD7813" w:rsidP="00AD7813">
            <w:pPr>
              <w:rPr>
                <w:b/>
                <w:bCs/>
                <w:sz w:val="22"/>
                <w:szCs w:val="22"/>
              </w:rPr>
            </w:pPr>
            <w:r>
              <w:rPr>
                <w:b/>
                <w:bCs/>
                <w:sz w:val="22"/>
                <w:szCs w:val="22"/>
              </w:rPr>
              <w:t>DISCUSSION</w:t>
            </w:r>
          </w:p>
          <w:p w14:paraId="3EE247C1" w14:textId="77777777" w:rsidR="00AD7813" w:rsidRDefault="00AD7813" w:rsidP="00AD7813">
            <w:pPr>
              <w:rPr>
                <w:i/>
                <w:iCs/>
                <w:sz w:val="22"/>
                <w:szCs w:val="22"/>
              </w:rPr>
            </w:pPr>
            <w:r>
              <w:rPr>
                <w:i/>
                <w:iCs/>
                <w:sz w:val="22"/>
                <w:szCs w:val="22"/>
              </w:rPr>
              <w:t>What have you learned about what it means to be human that gives you joy, pain?</w:t>
            </w:r>
          </w:p>
          <w:p w14:paraId="50679F65" w14:textId="1E6EAA02" w:rsidR="00AD7813" w:rsidRPr="00C9177A" w:rsidRDefault="00AD7813" w:rsidP="00AD7813">
            <w:pPr>
              <w:rPr>
                <w:i/>
                <w:iCs/>
                <w:sz w:val="22"/>
                <w:szCs w:val="22"/>
              </w:rPr>
            </w:pPr>
            <w:r>
              <w:rPr>
                <w:i/>
                <w:iCs/>
                <w:sz w:val="22"/>
                <w:szCs w:val="22"/>
              </w:rPr>
              <w:t>What do you think about the way in which the church handles issues relating to identity and sexuality?</w:t>
            </w:r>
          </w:p>
        </w:tc>
        <w:tc>
          <w:tcPr>
            <w:tcW w:w="843" w:type="dxa"/>
            <w:shd w:val="clear" w:color="auto" w:fill="D6ECE7"/>
          </w:tcPr>
          <w:p w14:paraId="7187FCEA" w14:textId="6548B2FB" w:rsidR="00AD7813" w:rsidRPr="00AD7813" w:rsidRDefault="00BB0676" w:rsidP="00811FB0">
            <w:pPr>
              <w:spacing w:after="0"/>
              <w:rPr>
                <w:sz w:val="22"/>
                <w:szCs w:val="22"/>
              </w:rPr>
            </w:pPr>
            <w:r>
              <w:rPr>
                <w:sz w:val="22"/>
                <w:szCs w:val="22"/>
              </w:rPr>
              <w:t>15</w:t>
            </w:r>
          </w:p>
        </w:tc>
      </w:tr>
      <w:tr w:rsidR="00AD7813" w:rsidRPr="00702F9B" w14:paraId="2BB9038F" w14:textId="08FE98CB" w:rsidTr="00AD7813">
        <w:tc>
          <w:tcPr>
            <w:tcW w:w="777" w:type="dxa"/>
            <w:tcMar>
              <w:top w:w="113" w:type="dxa"/>
              <w:bottom w:w="113" w:type="dxa"/>
            </w:tcMar>
          </w:tcPr>
          <w:p w14:paraId="20BBD3A5" w14:textId="4E2A26EF" w:rsidR="00AD7813" w:rsidRPr="00702F9B" w:rsidRDefault="00AD7813" w:rsidP="00AD7813">
            <w:pPr>
              <w:spacing w:after="0"/>
              <w:rPr>
                <w:sz w:val="22"/>
                <w:szCs w:val="22"/>
              </w:rPr>
            </w:pPr>
            <w:r>
              <w:rPr>
                <w:sz w:val="22"/>
                <w:szCs w:val="22"/>
              </w:rPr>
              <w:t xml:space="preserve">10.50  </w:t>
            </w:r>
          </w:p>
        </w:tc>
        <w:tc>
          <w:tcPr>
            <w:tcW w:w="8012" w:type="dxa"/>
            <w:tcMar>
              <w:top w:w="113" w:type="dxa"/>
              <w:bottom w:w="113" w:type="dxa"/>
            </w:tcMar>
          </w:tcPr>
          <w:p w14:paraId="60B31F48" w14:textId="7145983D" w:rsidR="00AD7813" w:rsidRDefault="00AD7813" w:rsidP="00AD7813">
            <w:pPr>
              <w:rPr>
                <w:b/>
                <w:bCs/>
                <w:sz w:val="22"/>
                <w:szCs w:val="22"/>
              </w:rPr>
            </w:pPr>
            <w:r>
              <w:rPr>
                <w:b/>
                <w:bCs/>
                <w:sz w:val="22"/>
                <w:szCs w:val="22"/>
              </w:rPr>
              <w:t>VIDEO:  Luke’s Story, Bible Study and Identity, Sexuality &amp; Gender</w:t>
            </w:r>
          </w:p>
          <w:p w14:paraId="204C073F" w14:textId="010AF9C6" w:rsidR="00AD7813" w:rsidRPr="006A3CAE" w:rsidRDefault="00AD7813" w:rsidP="00AD7813">
            <w:pPr>
              <w:rPr>
                <w:sz w:val="22"/>
                <w:szCs w:val="22"/>
              </w:rPr>
            </w:pPr>
            <w:r w:rsidRPr="006A3CAE">
              <w:rPr>
                <w:sz w:val="22"/>
                <w:szCs w:val="22"/>
              </w:rPr>
              <w:t>(Video section 15:19 – 23:19)</w:t>
            </w:r>
          </w:p>
          <w:p w14:paraId="580AA717" w14:textId="44F957CB" w:rsidR="00AD7813" w:rsidRPr="005D697E" w:rsidRDefault="00AD7813" w:rsidP="00AD7813">
            <w:pPr>
              <w:rPr>
                <w:bCs/>
                <w:sz w:val="22"/>
                <w:szCs w:val="22"/>
              </w:rPr>
            </w:pPr>
            <w:r>
              <w:rPr>
                <w:bCs/>
                <w:sz w:val="22"/>
                <w:szCs w:val="22"/>
              </w:rPr>
              <w:t xml:space="preserve">Our next session will feature Luke’s story, a Bible study on Genesis and reflection on what the Bible says about our identity in Christ and we’ll then go on to exploring questions of gender identity, sexual </w:t>
            </w:r>
            <w:proofErr w:type="gramStart"/>
            <w:r>
              <w:rPr>
                <w:bCs/>
                <w:sz w:val="22"/>
                <w:szCs w:val="22"/>
              </w:rPr>
              <w:t>orientation</w:t>
            </w:r>
            <w:proofErr w:type="gramEnd"/>
            <w:r>
              <w:rPr>
                <w:bCs/>
                <w:sz w:val="22"/>
                <w:szCs w:val="22"/>
              </w:rPr>
              <w:t xml:space="preserve"> and identity in Christ</w:t>
            </w:r>
            <w:r w:rsidR="00712AAB">
              <w:rPr>
                <w:bCs/>
                <w:sz w:val="22"/>
                <w:szCs w:val="22"/>
              </w:rPr>
              <w:t>.</w:t>
            </w:r>
          </w:p>
        </w:tc>
        <w:tc>
          <w:tcPr>
            <w:tcW w:w="843" w:type="dxa"/>
          </w:tcPr>
          <w:p w14:paraId="2A3859EC" w14:textId="7CFD2D25" w:rsidR="00AD7813" w:rsidRPr="00AD7813" w:rsidRDefault="00BB0676" w:rsidP="009F661C">
            <w:pPr>
              <w:spacing w:after="0"/>
              <w:rPr>
                <w:sz w:val="22"/>
                <w:szCs w:val="22"/>
              </w:rPr>
            </w:pPr>
            <w:r>
              <w:rPr>
                <w:sz w:val="22"/>
                <w:szCs w:val="22"/>
              </w:rPr>
              <w:t>10</w:t>
            </w:r>
          </w:p>
        </w:tc>
      </w:tr>
      <w:tr w:rsidR="00AD7813" w:rsidRPr="00702F9B" w14:paraId="54689885" w14:textId="4EDE72B9" w:rsidTr="003C7AAE">
        <w:tc>
          <w:tcPr>
            <w:tcW w:w="777" w:type="dxa"/>
            <w:shd w:val="clear" w:color="auto" w:fill="D6ECE7"/>
            <w:tcMar>
              <w:top w:w="113" w:type="dxa"/>
              <w:bottom w:w="113" w:type="dxa"/>
            </w:tcMar>
          </w:tcPr>
          <w:p w14:paraId="57CEE760" w14:textId="7FD08D01" w:rsidR="00AD7813" w:rsidRDefault="00AD7813" w:rsidP="005D697E">
            <w:pPr>
              <w:rPr>
                <w:sz w:val="22"/>
                <w:szCs w:val="22"/>
              </w:rPr>
            </w:pPr>
            <w:r>
              <w:rPr>
                <w:sz w:val="22"/>
                <w:szCs w:val="22"/>
              </w:rPr>
              <w:t xml:space="preserve">11.05 </w:t>
            </w:r>
          </w:p>
          <w:p w14:paraId="73CA557F" w14:textId="568F4256" w:rsidR="00AD7813" w:rsidRPr="00702F9B" w:rsidRDefault="00AD7813" w:rsidP="00AD7813">
            <w:pPr>
              <w:rPr>
                <w:sz w:val="22"/>
                <w:szCs w:val="22"/>
              </w:rPr>
            </w:pPr>
          </w:p>
        </w:tc>
        <w:tc>
          <w:tcPr>
            <w:tcW w:w="8012" w:type="dxa"/>
            <w:shd w:val="clear" w:color="auto" w:fill="D6ECE7"/>
            <w:tcMar>
              <w:top w:w="113" w:type="dxa"/>
              <w:bottom w:w="113" w:type="dxa"/>
            </w:tcMar>
          </w:tcPr>
          <w:p w14:paraId="29215BEE" w14:textId="77777777" w:rsidR="00635C02" w:rsidRDefault="00AD7813" w:rsidP="00AD7813">
            <w:pPr>
              <w:rPr>
                <w:b/>
                <w:bCs/>
                <w:sz w:val="22"/>
                <w:szCs w:val="22"/>
              </w:rPr>
            </w:pPr>
            <w:r>
              <w:rPr>
                <w:b/>
                <w:bCs/>
                <w:sz w:val="22"/>
                <w:szCs w:val="22"/>
              </w:rPr>
              <w:t>DISCUSSION</w:t>
            </w:r>
          </w:p>
          <w:p w14:paraId="6B9CA7D7" w14:textId="683DE259" w:rsidR="00AD7813" w:rsidRPr="00635C02" w:rsidRDefault="00AD7813" w:rsidP="00AD7813">
            <w:pPr>
              <w:rPr>
                <w:b/>
                <w:bCs/>
                <w:sz w:val="22"/>
                <w:szCs w:val="22"/>
              </w:rPr>
            </w:pPr>
            <w:r w:rsidRPr="00AD7813">
              <w:rPr>
                <w:i/>
                <w:iCs/>
                <w:sz w:val="22"/>
                <w:szCs w:val="22"/>
              </w:rPr>
              <w:t>What do you make of the relationship between identity and sexuality?  How much does one influence the other?</w:t>
            </w:r>
          </w:p>
          <w:p w14:paraId="3C0CDC34" w14:textId="0EBD35E2" w:rsidR="00AD7813" w:rsidRPr="00AD7813" w:rsidRDefault="00AD7813" w:rsidP="00AD7813">
            <w:pPr>
              <w:rPr>
                <w:i/>
                <w:iCs/>
                <w:sz w:val="22"/>
                <w:szCs w:val="22"/>
              </w:rPr>
            </w:pPr>
            <w:r w:rsidRPr="00AD7813">
              <w:rPr>
                <w:i/>
                <w:iCs/>
                <w:sz w:val="22"/>
                <w:szCs w:val="22"/>
              </w:rPr>
              <w:t>What do you think it means to have a new identity in Christ?</w:t>
            </w:r>
          </w:p>
        </w:tc>
        <w:tc>
          <w:tcPr>
            <w:tcW w:w="843" w:type="dxa"/>
            <w:shd w:val="clear" w:color="auto" w:fill="D6ECE7"/>
          </w:tcPr>
          <w:p w14:paraId="46E401B1" w14:textId="5193BEF7" w:rsidR="00AD7813" w:rsidRPr="00AD7813" w:rsidRDefault="00BB0676" w:rsidP="005D697E">
            <w:pPr>
              <w:rPr>
                <w:sz w:val="22"/>
                <w:szCs w:val="22"/>
              </w:rPr>
            </w:pPr>
            <w:r>
              <w:rPr>
                <w:sz w:val="22"/>
                <w:szCs w:val="22"/>
              </w:rPr>
              <w:t>15</w:t>
            </w:r>
          </w:p>
        </w:tc>
      </w:tr>
    </w:tbl>
    <w:p w14:paraId="4216A191" w14:textId="77777777" w:rsidR="00635C02" w:rsidRDefault="00635C02"/>
    <w:tbl>
      <w:tblPr>
        <w:tblStyle w:val="TableGrid"/>
        <w:tblW w:w="0" w:type="auto"/>
        <w:tblBorders>
          <w:top w:val="single" w:sz="4" w:space="0" w:color="1F4E79"/>
          <w:left w:val="none" w:sz="0" w:space="0" w:color="auto"/>
          <w:bottom w:val="single" w:sz="4" w:space="0" w:color="1F4E79"/>
          <w:right w:val="none" w:sz="0" w:space="0" w:color="auto"/>
          <w:insideH w:val="single" w:sz="4" w:space="0" w:color="1F4E79"/>
          <w:insideV w:val="none" w:sz="0" w:space="0" w:color="auto"/>
        </w:tblBorders>
        <w:tblLook w:val="04A0" w:firstRow="1" w:lastRow="0" w:firstColumn="1" w:lastColumn="0" w:noHBand="0" w:noVBand="1"/>
      </w:tblPr>
      <w:tblGrid>
        <w:gridCol w:w="777"/>
        <w:gridCol w:w="8012"/>
        <w:gridCol w:w="843"/>
      </w:tblGrid>
      <w:tr w:rsidR="00AD7813" w:rsidRPr="00702F9B" w14:paraId="6B143A1E" w14:textId="77777777" w:rsidTr="00AD7813">
        <w:tc>
          <w:tcPr>
            <w:tcW w:w="777" w:type="dxa"/>
            <w:tcMar>
              <w:top w:w="113" w:type="dxa"/>
              <w:bottom w:w="113" w:type="dxa"/>
            </w:tcMar>
          </w:tcPr>
          <w:p w14:paraId="3B2B2375" w14:textId="0BC8C4F2" w:rsidR="00AD7813" w:rsidRDefault="00AD7813" w:rsidP="00AD7813">
            <w:pPr>
              <w:rPr>
                <w:sz w:val="22"/>
                <w:szCs w:val="22"/>
              </w:rPr>
            </w:pPr>
            <w:r>
              <w:rPr>
                <w:sz w:val="22"/>
                <w:szCs w:val="22"/>
              </w:rPr>
              <w:lastRenderedPageBreak/>
              <w:t xml:space="preserve">11.20 </w:t>
            </w:r>
          </w:p>
        </w:tc>
        <w:tc>
          <w:tcPr>
            <w:tcW w:w="8012" w:type="dxa"/>
            <w:tcMar>
              <w:top w:w="113" w:type="dxa"/>
              <w:bottom w:w="113" w:type="dxa"/>
            </w:tcMar>
          </w:tcPr>
          <w:p w14:paraId="00FC11B4" w14:textId="1311036D" w:rsidR="00AD7813" w:rsidRDefault="00AD7813" w:rsidP="00AD7813">
            <w:pPr>
              <w:rPr>
                <w:b/>
                <w:bCs/>
                <w:sz w:val="22"/>
                <w:szCs w:val="22"/>
              </w:rPr>
            </w:pPr>
            <w:r w:rsidRPr="006A3CAE">
              <w:rPr>
                <w:b/>
                <w:bCs/>
                <w:sz w:val="22"/>
                <w:szCs w:val="22"/>
              </w:rPr>
              <w:t>BREAK</w:t>
            </w:r>
          </w:p>
        </w:tc>
        <w:tc>
          <w:tcPr>
            <w:tcW w:w="843" w:type="dxa"/>
          </w:tcPr>
          <w:p w14:paraId="613FE3D5" w14:textId="77777777" w:rsidR="00AD7813" w:rsidRPr="00AD7813" w:rsidRDefault="00AD7813" w:rsidP="005D697E">
            <w:pPr>
              <w:rPr>
                <w:sz w:val="22"/>
                <w:szCs w:val="22"/>
              </w:rPr>
            </w:pPr>
          </w:p>
        </w:tc>
      </w:tr>
    </w:tbl>
    <w:p w14:paraId="3B19C605" w14:textId="5CC99437" w:rsidR="00635C02" w:rsidRDefault="00635C02"/>
    <w:p w14:paraId="3C47F572" w14:textId="2F9FECBC" w:rsidR="00635C02" w:rsidRDefault="00635C02" w:rsidP="00BB0676">
      <w:pPr>
        <w:shd w:val="clear" w:color="auto" w:fill="BBABC7"/>
      </w:pPr>
      <w:r>
        <w:rPr>
          <w:b/>
          <w:bCs/>
          <w:sz w:val="22"/>
          <w:szCs w:val="22"/>
        </w:rPr>
        <w:t>SESSION 3 – RELATIONSHIPS</w:t>
      </w:r>
    </w:p>
    <w:tbl>
      <w:tblPr>
        <w:tblStyle w:val="TableGrid"/>
        <w:tblW w:w="0" w:type="auto"/>
        <w:tblBorders>
          <w:top w:val="single" w:sz="4" w:space="0" w:color="1F4E79"/>
          <w:left w:val="none" w:sz="0" w:space="0" w:color="auto"/>
          <w:bottom w:val="single" w:sz="4" w:space="0" w:color="1F4E79"/>
          <w:right w:val="none" w:sz="0" w:space="0" w:color="auto"/>
          <w:insideH w:val="single" w:sz="4" w:space="0" w:color="1F4E79"/>
          <w:insideV w:val="none" w:sz="0" w:space="0" w:color="auto"/>
        </w:tblBorders>
        <w:tblLook w:val="04A0" w:firstRow="1" w:lastRow="0" w:firstColumn="1" w:lastColumn="0" w:noHBand="0" w:noVBand="1"/>
      </w:tblPr>
      <w:tblGrid>
        <w:gridCol w:w="777"/>
        <w:gridCol w:w="8012"/>
        <w:gridCol w:w="843"/>
      </w:tblGrid>
      <w:tr w:rsidR="00712AAB" w:rsidRPr="00702F9B" w14:paraId="15362A93" w14:textId="3421BF04" w:rsidTr="00AD7813">
        <w:tc>
          <w:tcPr>
            <w:tcW w:w="777" w:type="dxa"/>
            <w:tcMar>
              <w:top w:w="113" w:type="dxa"/>
              <w:bottom w:w="113" w:type="dxa"/>
            </w:tcMar>
          </w:tcPr>
          <w:p w14:paraId="126BBC58" w14:textId="4C2B744F" w:rsidR="00712AAB" w:rsidRPr="00702F9B" w:rsidRDefault="00712AAB" w:rsidP="00AD7813">
            <w:pPr>
              <w:rPr>
                <w:sz w:val="22"/>
                <w:szCs w:val="22"/>
              </w:rPr>
            </w:pPr>
            <w:r>
              <w:rPr>
                <w:sz w:val="22"/>
                <w:szCs w:val="22"/>
              </w:rPr>
              <w:t xml:space="preserve">11.30 </w:t>
            </w:r>
          </w:p>
        </w:tc>
        <w:tc>
          <w:tcPr>
            <w:tcW w:w="8012" w:type="dxa"/>
            <w:tcMar>
              <w:top w:w="113" w:type="dxa"/>
              <w:bottom w:w="113" w:type="dxa"/>
            </w:tcMar>
          </w:tcPr>
          <w:p w14:paraId="4A2532BE" w14:textId="035121E9" w:rsidR="00712AAB" w:rsidRDefault="00712AAB" w:rsidP="00AD7813">
            <w:pPr>
              <w:rPr>
                <w:b/>
                <w:bCs/>
                <w:sz w:val="22"/>
                <w:szCs w:val="22"/>
              </w:rPr>
            </w:pPr>
            <w:r>
              <w:rPr>
                <w:b/>
                <w:bCs/>
                <w:sz w:val="22"/>
                <w:szCs w:val="22"/>
              </w:rPr>
              <w:t>VIDEO: It’s all about relationships</w:t>
            </w:r>
          </w:p>
          <w:p w14:paraId="10187466" w14:textId="2EEBADC0" w:rsidR="00712AAB" w:rsidRPr="0088036F" w:rsidRDefault="00712AAB" w:rsidP="00AD7813">
            <w:pPr>
              <w:rPr>
                <w:sz w:val="22"/>
                <w:szCs w:val="22"/>
              </w:rPr>
            </w:pPr>
            <w:r>
              <w:rPr>
                <w:sz w:val="22"/>
                <w:szCs w:val="22"/>
              </w:rPr>
              <w:t>(Video section: 8.25-11.47)</w:t>
            </w:r>
          </w:p>
        </w:tc>
        <w:tc>
          <w:tcPr>
            <w:tcW w:w="843" w:type="dxa"/>
          </w:tcPr>
          <w:p w14:paraId="0DA9BC85" w14:textId="61C4E1A3" w:rsidR="00712AAB" w:rsidRPr="00AD7813" w:rsidRDefault="006861EA" w:rsidP="005D697E">
            <w:pPr>
              <w:rPr>
                <w:sz w:val="22"/>
                <w:szCs w:val="22"/>
              </w:rPr>
            </w:pPr>
            <w:r>
              <w:rPr>
                <w:sz w:val="22"/>
                <w:szCs w:val="22"/>
              </w:rPr>
              <w:t>5</w:t>
            </w:r>
          </w:p>
        </w:tc>
      </w:tr>
      <w:tr w:rsidR="00712AAB" w:rsidRPr="00702F9B" w14:paraId="3381712C" w14:textId="77777777" w:rsidTr="003C7AAE">
        <w:tc>
          <w:tcPr>
            <w:tcW w:w="777" w:type="dxa"/>
            <w:shd w:val="clear" w:color="auto" w:fill="D8D1DE"/>
            <w:tcMar>
              <w:top w:w="113" w:type="dxa"/>
              <w:bottom w:w="113" w:type="dxa"/>
            </w:tcMar>
          </w:tcPr>
          <w:p w14:paraId="1F890C62" w14:textId="4F446C3D" w:rsidR="00712AAB" w:rsidRDefault="006861EA" w:rsidP="00AD7813">
            <w:pPr>
              <w:rPr>
                <w:sz w:val="22"/>
                <w:szCs w:val="22"/>
              </w:rPr>
            </w:pPr>
            <w:r>
              <w:rPr>
                <w:sz w:val="22"/>
                <w:szCs w:val="22"/>
              </w:rPr>
              <w:t>11.35</w:t>
            </w:r>
          </w:p>
        </w:tc>
        <w:tc>
          <w:tcPr>
            <w:tcW w:w="8012" w:type="dxa"/>
            <w:shd w:val="clear" w:color="auto" w:fill="D8D1DE"/>
            <w:tcMar>
              <w:top w:w="113" w:type="dxa"/>
              <w:bottom w:w="113" w:type="dxa"/>
            </w:tcMar>
          </w:tcPr>
          <w:p w14:paraId="54D78FB4" w14:textId="4F9E3533" w:rsidR="00712AAB" w:rsidRPr="00AD7813" w:rsidRDefault="00712AAB" w:rsidP="00AD7813">
            <w:pPr>
              <w:rPr>
                <w:b/>
                <w:bCs/>
                <w:sz w:val="22"/>
                <w:szCs w:val="22"/>
              </w:rPr>
            </w:pPr>
            <w:r w:rsidRPr="00AD7813">
              <w:rPr>
                <w:b/>
                <w:bCs/>
                <w:sz w:val="22"/>
                <w:szCs w:val="22"/>
              </w:rPr>
              <w:t>DISCUSSION</w:t>
            </w:r>
          </w:p>
          <w:p w14:paraId="6CB0D3A4" w14:textId="77777777" w:rsidR="00712AAB" w:rsidRPr="00AD7813" w:rsidRDefault="00712AAB" w:rsidP="00AD7813">
            <w:pPr>
              <w:rPr>
                <w:i/>
                <w:iCs/>
                <w:sz w:val="22"/>
                <w:szCs w:val="22"/>
              </w:rPr>
            </w:pPr>
            <w:r w:rsidRPr="00AD7813">
              <w:rPr>
                <w:i/>
                <w:iCs/>
                <w:sz w:val="22"/>
                <w:szCs w:val="22"/>
              </w:rPr>
              <w:t>In which kind of friendships do you feel most ‘at home’ and able to share most fully the things that matter to you?  Can you identify why?</w:t>
            </w:r>
          </w:p>
          <w:p w14:paraId="67ACC0B9" w14:textId="56B41FF4" w:rsidR="00712AAB" w:rsidRDefault="00712AAB" w:rsidP="00AD7813">
            <w:pPr>
              <w:rPr>
                <w:b/>
                <w:bCs/>
                <w:sz w:val="22"/>
                <w:szCs w:val="22"/>
              </w:rPr>
            </w:pPr>
            <w:r w:rsidRPr="00AD7813">
              <w:rPr>
                <w:i/>
                <w:iCs/>
                <w:sz w:val="22"/>
                <w:szCs w:val="22"/>
              </w:rPr>
              <w:t>How could we celebrate friendship more in the church?</w:t>
            </w:r>
          </w:p>
        </w:tc>
        <w:tc>
          <w:tcPr>
            <w:tcW w:w="843" w:type="dxa"/>
            <w:shd w:val="clear" w:color="auto" w:fill="D8D1DE"/>
          </w:tcPr>
          <w:p w14:paraId="696A7117" w14:textId="09894B4E" w:rsidR="00712AAB" w:rsidRPr="00AD7813" w:rsidRDefault="006861EA" w:rsidP="005D697E">
            <w:pPr>
              <w:rPr>
                <w:sz w:val="22"/>
                <w:szCs w:val="22"/>
              </w:rPr>
            </w:pPr>
            <w:r>
              <w:rPr>
                <w:sz w:val="22"/>
                <w:szCs w:val="22"/>
              </w:rPr>
              <w:t>10</w:t>
            </w:r>
          </w:p>
        </w:tc>
      </w:tr>
      <w:tr w:rsidR="00AD7813" w:rsidRPr="00702F9B" w14:paraId="4A52F873" w14:textId="43B1F968" w:rsidTr="00AD7813">
        <w:tc>
          <w:tcPr>
            <w:tcW w:w="777" w:type="dxa"/>
            <w:tcMar>
              <w:top w:w="113" w:type="dxa"/>
              <w:bottom w:w="113" w:type="dxa"/>
            </w:tcMar>
          </w:tcPr>
          <w:p w14:paraId="69A3F508" w14:textId="6A253EE3" w:rsidR="00AD7813" w:rsidRDefault="00AD7813" w:rsidP="00AD7813">
            <w:pPr>
              <w:rPr>
                <w:sz w:val="22"/>
                <w:szCs w:val="22"/>
              </w:rPr>
            </w:pPr>
            <w:r>
              <w:rPr>
                <w:sz w:val="22"/>
                <w:szCs w:val="22"/>
              </w:rPr>
              <w:t xml:space="preserve">11.45 </w:t>
            </w:r>
          </w:p>
          <w:p w14:paraId="5A0C01BF" w14:textId="2B474EBA" w:rsidR="00AD7813" w:rsidRPr="00702F9B" w:rsidRDefault="00AD7813" w:rsidP="005D697E">
            <w:pPr>
              <w:rPr>
                <w:sz w:val="22"/>
                <w:szCs w:val="22"/>
              </w:rPr>
            </w:pPr>
          </w:p>
        </w:tc>
        <w:tc>
          <w:tcPr>
            <w:tcW w:w="8012" w:type="dxa"/>
            <w:tcMar>
              <w:top w:w="113" w:type="dxa"/>
              <w:bottom w:w="113" w:type="dxa"/>
            </w:tcMar>
          </w:tcPr>
          <w:p w14:paraId="19ABED02" w14:textId="1DDAEBF4" w:rsidR="00AD7813" w:rsidRDefault="00AD7813" w:rsidP="00AD7813">
            <w:pPr>
              <w:rPr>
                <w:b/>
                <w:bCs/>
                <w:sz w:val="22"/>
                <w:szCs w:val="22"/>
              </w:rPr>
            </w:pPr>
            <w:r>
              <w:rPr>
                <w:b/>
                <w:bCs/>
                <w:sz w:val="22"/>
                <w:szCs w:val="22"/>
              </w:rPr>
              <w:t>VIDEO: Story films of Laura &amp; Stephen and Julie &amp; Alice</w:t>
            </w:r>
          </w:p>
          <w:p w14:paraId="45CC512D" w14:textId="66CD61D1" w:rsidR="00AD7813" w:rsidRPr="00AD7813" w:rsidRDefault="00AD7813" w:rsidP="00AD7813">
            <w:pPr>
              <w:rPr>
                <w:color w:val="000000" w:themeColor="text1"/>
                <w:sz w:val="22"/>
                <w:szCs w:val="22"/>
              </w:rPr>
            </w:pPr>
            <w:r w:rsidRPr="007A728C">
              <w:rPr>
                <w:color w:val="000000" w:themeColor="text1"/>
                <w:sz w:val="22"/>
                <w:szCs w:val="22"/>
              </w:rPr>
              <w:t>(Video sections:  4:28 – 8:10 and 16:24 – 19:12)</w:t>
            </w:r>
          </w:p>
        </w:tc>
        <w:tc>
          <w:tcPr>
            <w:tcW w:w="843" w:type="dxa"/>
          </w:tcPr>
          <w:p w14:paraId="1DB9E260" w14:textId="33F76539" w:rsidR="00AD7813" w:rsidRPr="00AD7813" w:rsidRDefault="006861EA" w:rsidP="005D697E">
            <w:pPr>
              <w:rPr>
                <w:sz w:val="22"/>
                <w:szCs w:val="22"/>
              </w:rPr>
            </w:pPr>
            <w:r>
              <w:rPr>
                <w:sz w:val="22"/>
                <w:szCs w:val="22"/>
              </w:rPr>
              <w:t>10</w:t>
            </w:r>
          </w:p>
        </w:tc>
      </w:tr>
      <w:tr w:rsidR="00AD7813" w:rsidRPr="00702F9B" w14:paraId="398B0190" w14:textId="77777777" w:rsidTr="003C7AAE">
        <w:tc>
          <w:tcPr>
            <w:tcW w:w="777" w:type="dxa"/>
            <w:shd w:val="clear" w:color="auto" w:fill="D8D1DE"/>
            <w:tcMar>
              <w:top w:w="113" w:type="dxa"/>
              <w:bottom w:w="113" w:type="dxa"/>
            </w:tcMar>
          </w:tcPr>
          <w:p w14:paraId="7D263499" w14:textId="2A545F8E" w:rsidR="00AD7813" w:rsidRDefault="006861EA" w:rsidP="00AD7813">
            <w:pPr>
              <w:rPr>
                <w:sz w:val="22"/>
                <w:szCs w:val="22"/>
              </w:rPr>
            </w:pPr>
            <w:r>
              <w:rPr>
                <w:sz w:val="22"/>
                <w:szCs w:val="22"/>
              </w:rPr>
              <w:t>11.55</w:t>
            </w:r>
          </w:p>
        </w:tc>
        <w:tc>
          <w:tcPr>
            <w:tcW w:w="8012" w:type="dxa"/>
            <w:shd w:val="clear" w:color="auto" w:fill="D8D1DE"/>
            <w:tcMar>
              <w:top w:w="113" w:type="dxa"/>
              <w:bottom w:w="113" w:type="dxa"/>
            </w:tcMar>
          </w:tcPr>
          <w:p w14:paraId="3AFC2B90" w14:textId="733B83D4" w:rsidR="00AD7813" w:rsidRPr="00AD7813" w:rsidRDefault="00AD7813" w:rsidP="00AD7813">
            <w:pPr>
              <w:rPr>
                <w:b/>
                <w:bCs/>
                <w:color w:val="000000" w:themeColor="text1"/>
                <w:sz w:val="22"/>
                <w:szCs w:val="22"/>
              </w:rPr>
            </w:pPr>
            <w:r w:rsidRPr="00AD7813">
              <w:rPr>
                <w:b/>
                <w:bCs/>
                <w:color w:val="000000" w:themeColor="text1"/>
                <w:sz w:val="22"/>
                <w:szCs w:val="22"/>
              </w:rPr>
              <w:t>DISCUSSION</w:t>
            </w:r>
          </w:p>
          <w:p w14:paraId="68A05F8B" w14:textId="77777777" w:rsidR="00AD7813" w:rsidRDefault="00AD7813" w:rsidP="00AD7813">
            <w:pPr>
              <w:rPr>
                <w:i/>
                <w:iCs/>
                <w:sz w:val="22"/>
                <w:szCs w:val="22"/>
              </w:rPr>
            </w:pPr>
            <w:r w:rsidRPr="00AD7813">
              <w:rPr>
                <w:i/>
                <w:iCs/>
                <w:sz w:val="22"/>
                <w:szCs w:val="22"/>
              </w:rPr>
              <w:t xml:space="preserve">What do you make of these two contrasting stories?  </w:t>
            </w:r>
          </w:p>
          <w:p w14:paraId="3DBCD695" w14:textId="7EAB3E86" w:rsidR="00AD7813" w:rsidRPr="00AD7813" w:rsidRDefault="00AD7813" w:rsidP="00AD7813">
            <w:pPr>
              <w:rPr>
                <w:i/>
                <w:iCs/>
                <w:sz w:val="22"/>
                <w:szCs w:val="22"/>
              </w:rPr>
            </w:pPr>
            <w:r w:rsidRPr="00AD7813">
              <w:rPr>
                <w:i/>
                <w:iCs/>
                <w:sz w:val="22"/>
                <w:szCs w:val="22"/>
              </w:rPr>
              <w:t>What struck you the most</w:t>
            </w:r>
            <w:r>
              <w:rPr>
                <w:i/>
                <w:iCs/>
                <w:sz w:val="22"/>
                <w:szCs w:val="22"/>
              </w:rPr>
              <w:t xml:space="preserve"> </w:t>
            </w:r>
            <w:r w:rsidRPr="00AD7813">
              <w:rPr>
                <w:i/>
                <w:iCs/>
                <w:sz w:val="22"/>
                <w:szCs w:val="22"/>
              </w:rPr>
              <w:t>from what was shared?</w:t>
            </w:r>
          </w:p>
        </w:tc>
        <w:tc>
          <w:tcPr>
            <w:tcW w:w="843" w:type="dxa"/>
            <w:shd w:val="clear" w:color="auto" w:fill="D8D1DE"/>
          </w:tcPr>
          <w:p w14:paraId="1080D57E" w14:textId="4E3AFDB1" w:rsidR="00AD7813" w:rsidRPr="00AD7813" w:rsidRDefault="006861EA" w:rsidP="005D697E">
            <w:pPr>
              <w:rPr>
                <w:sz w:val="22"/>
                <w:szCs w:val="22"/>
              </w:rPr>
            </w:pPr>
            <w:r>
              <w:rPr>
                <w:sz w:val="22"/>
                <w:szCs w:val="22"/>
              </w:rPr>
              <w:t>10</w:t>
            </w:r>
          </w:p>
        </w:tc>
      </w:tr>
      <w:tr w:rsidR="00AD7813" w:rsidRPr="00702F9B" w14:paraId="3504FE64" w14:textId="7F2E3D4F" w:rsidTr="00AD7813">
        <w:trPr>
          <w:trHeight w:val="275"/>
        </w:trPr>
        <w:tc>
          <w:tcPr>
            <w:tcW w:w="777" w:type="dxa"/>
            <w:tcMar>
              <w:top w:w="113" w:type="dxa"/>
              <w:bottom w:w="113" w:type="dxa"/>
            </w:tcMar>
          </w:tcPr>
          <w:p w14:paraId="6C122A18" w14:textId="3973AD5C" w:rsidR="00AD7813" w:rsidRPr="00702F9B" w:rsidRDefault="00AD7813" w:rsidP="00AD7813">
            <w:pPr>
              <w:spacing w:after="0"/>
              <w:rPr>
                <w:sz w:val="22"/>
                <w:szCs w:val="22"/>
              </w:rPr>
            </w:pPr>
            <w:r>
              <w:rPr>
                <w:sz w:val="22"/>
                <w:szCs w:val="22"/>
              </w:rPr>
              <w:t xml:space="preserve">12.05 </w:t>
            </w:r>
          </w:p>
          <w:p w14:paraId="0FE5BE27" w14:textId="31EA7803" w:rsidR="00AD7813" w:rsidRPr="00702F9B" w:rsidRDefault="00AD7813" w:rsidP="007A728C">
            <w:pPr>
              <w:spacing w:after="0"/>
              <w:rPr>
                <w:sz w:val="22"/>
                <w:szCs w:val="22"/>
              </w:rPr>
            </w:pPr>
          </w:p>
        </w:tc>
        <w:tc>
          <w:tcPr>
            <w:tcW w:w="8012" w:type="dxa"/>
            <w:tcMar>
              <w:top w:w="113" w:type="dxa"/>
              <w:bottom w:w="113" w:type="dxa"/>
            </w:tcMar>
          </w:tcPr>
          <w:p w14:paraId="7BBC9324" w14:textId="659F8957" w:rsidR="00AD7813" w:rsidRPr="00702F9B" w:rsidRDefault="00AD7813" w:rsidP="00AD7813">
            <w:pPr>
              <w:rPr>
                <w:b/>
                <w:bCs/>
                <w:sz w:val="22"/>
                <w:szCs w:val="22"/>
              </w:rPr>
            </w:pPr>
            <w:r>
              <w:rPr>
                <w:b/>
                <w:bCs/>
                <w:sz w:val="22"/>
                <w:szCs w:val="22"/>
              </w:rPr>
              <w:t xml:space="preserve">VIDEO:  Bible Study on Matthew 19: 1 – 12 </w:t>
            </w:r>
          </w:p>
          <w:p w14:paraId="0C65B608" w14:textId="0BA4C28E" w:rsidR="00AD7813" w:rsidRPr="007A728C" w:rsidRDefault="00AD7813" w:rsidP="00AD7813">
            <w:pPr>
              <w:rPr>
                <w:bCs/>
                <w:sz w:val="22"/>
                <w:szCs w:val="22"/>
              </w:rPr>
            </w:pPr>
            <w:r w:rsidRPr="007A728C">
              <w:rPr>
                <w:bCs/>
                <w:sz w:val="22"/>
                <w:szCs w:val="22"/>
              </w:rPr>
              <w:t>(Video Section: 12:02 – 15:40)</w:t>
            </w:r>
          </w:p>
        </w:tc>
        <w:tc>
          <w:tcPr>
            <w:tcW w:w="843" w:type="dxa"/>
          </w:tcPr>
          <w:p w14:paraId="2BF307FF" w14:textId="482347B7" w:rsidR="00AD7813" w:rsidRPr="00AD7813" w:rsidRDefault="006861EA" w:rsidP="007A728C">
            <w:pPr>
              <w:spacing w:after="0"/>
              <w:rPr>
                <w:sz w:val="22"/>
                <w:szCs w:val="22"/>
              </w:rPr>
            </w:pPr>
            <w:r>
              <w:rPr>
                <w:sz w:val="22"/>
                <w:szCs w:val="22"/>
              </w:rPr>
              <w:t>5</w:t>
            </w:r>
          </w:p>
        </w:tc>
      </w:tr>
      <w:tr w:rsidR="00AD7813" w:rsidRPr="00702F9B" w14:paraId="5550E954" w14:textId="258684B3" w:rsidTr="003C7AAE">
        <w:trPr>
          <w:trHeight w:val="640"/>
        </w:trPr>
        <w:tc>
          <w:tcPr>
            <w:tcW w:w="777" w:type="dxa"/>
            <w:shd w:val="clear" w:color="auto" w:fill="D8D1DE"/>
            <w:tcMar>
              <w:top w:w="113" w:type="dxa"/>
              <w:bottom w:w="113" w:type="dxa"/>
            </w:tcMar>
          </w:tcPr>
          <w:p w14:paraId="779FD14A" w14:textId="25CE8674" w:rsidR="00AD7813" w:rsidRPr="00702F9B" w:rsidRDefault="00AD7813" w:rsidP="00AD7813">
            <w:pPr>
              <w:spacing w:after="0"/>
              <w:rPr>
                <w:sz w:val="22"/>
                <w:szCs w:val="22"/>
              </w:rPr>
            </w:pPr>
            <w:r>
              <w:rPr>
                <w:sz w:val="22"/>
                <w:szCs w:val="22"/>
              </w:rPr>
              <w:t>12.10</w:t>
            </w:r>
          </w:p>
        </w:tc>
        <w:tc>
          <w:tcPr>
            <w:tcW w:w="8012" w:type="dxa"/>
            <w:shd w:val="clear" w:color="auto" w:fill="D8D1DE"/>
            <w:tcMar>
              <w:top w:w="113" w:type="dxa"/>
              <w:bottom w:w="113" w:type="dxa"/>
            </w:tcMar>
          </w:tcPr>
          <w:p w14:paraId="5FC7912E" w14:textId="77777777" w:rsidR="00AD7813" w:rsidRPr="00AD7813" w:rsidRDefault="00AD7813" w:rsidP="00AD7813">
            <w:pPr>
              <w:rPr>
                <w:b/>
                <w:bCs/>
                <w:color w:val="000000" w:themeColor="text1"/>
                <w:sz w:val="22"/>
                <w:szCs w:val="22"/>
              </w:rPr>
            </w:pPr>
            <w:r w:rsidRPr="00AD7813">
              <w:rPr>
                <w:b/>
                <w:bCs/>
                <w:color w:val="000000" w:themeColor="text1"/>
                <w:sz w:val="22"/>
                <w:szCs w:val="22"/>
              </w:rPr>
              <w:t>DISCUSSION</w:t>
            </w:r>
          </w:p>
          <w:p w14:paraId="5EE0134A" w14:textId="3544CB38" w:rsidR="00AD7813" w:rsidRPr="00AD7813" w:rsidRDefault="00AD7813" w:rsidP="00AD7813">
            <w:pPr>
              <w:rPr>
                <w:bCs/>
                <w:i/>
                <w:iCs/>
                <w:sz w:val="22"/>
                <w:szCs w:val="22"/>
              </w:rPr>
            </w:pPr>
            <w:r w:rsidRPr="00AD7813">
              <w:rPr>
                <w:bCs/>
                <w:i/>
                <w:iCs/>
                <w:color w:val="000000" w:themeColor="text1"/>
                <w:sz w:val="22"/>
                <w:szCs w:val="22"/>
              </w:rPr>
              <w:t>Jesus and the Pharisees both appeal to the Scriptures – how should we use what the Bible says in our discussions about marriage?</w:t>
            </w:r>
          </w:p>
        </w:tc>
        <w:tc>
          <w:tcPr>
            <w:tcW w:w="843" w:type="dxa"/>
            <w:shd w:val="clear" w:color="auto" w:fill="D8D1DE"/>
          </w:tcPr>
          <w:p w14:paraId="349D904F" w14:textId="1D2AB238" w:rsidR="00AD7813" w:rsidRPr="00AD7813" w:rsidRDefault="006861EA" w:rsidP="007A728C">
            <w:pPr>
              <w:spacing w:after="0"/>
              <w:rPr>
                <w:sz w:val="22"/>
                <w:szCs w:val="22"/>
              </w:rPr>
            </w:pPr>
            <w:r>
              <w:rPr>
                <w:sz w:val="22"/>
                <w:szCs w:val="22"/>
              </w:rPr>
              <w:t>15</w:t>
            </w:r>
          </w:p>
        </w:tc>
      </w:tr>
      <w:tr w:rsidR="00AD7813" w:rsidRPr="00702F9B" w14:paraId="1570CC06" w14:textId="1BB5F2E7" w:rsidTr="00AD7813">
        <w:trPr>
          <w:trHeight w:val="640"/>
        </w:trPr>
        <w:tc>
          <w:tcPr>
            <w:tcW w:w="777" w:type="dxa"/>
            <w:tcMar>
              <w:top w:w="113" w:type="dxa"/>
              <w:bottom w:w="113" w:type="dxa"/>
            </w:tcMar>
          </w:tcPr>
          <w:p w14:paraId="71D26D08" w14:textId="7F08D66B" w:rsidR="00AD7813" w:rsidRDefault="00AD7813" w:rsidP="00AD7813">
            <w:pPr>
              <w:spacing w:after="0"/>
              <w:rPr>
                <w:sz w:val="22"/>
                <w:szCs w:val="22"/>
              </w:rPr>
            </w:pPr>
            <w:r>
              <w:rPr>
                <w:sz w:val="22"/>
                <w:szCs w:val="22"/>
              </w:rPr>
              <w:t xml:space="preserve">12.25 </w:t>
            </w:r>
          </w:p>
        </w:tc>
        <w:tc>
          <w:tcPr>
            <w:tcW w:w="8012" w:type="dxa"/>
            <w:tcMar>
              <w:top w:w="113" w:type="dxa"/>
              <w:bottom w:w="113" w:type="dxa"/>
            </w:tcMar>
          </w:tcPr>
          <w:p w14:paraId="7E84DEF5" w14:textId="188A21F4" w:rsidR="00AD7813" w:rsidRDefault="00AD7813" w:rsidP="00AD7813">
            <w:pPr>
              <w:rPr>
                <w:b/>
                <w:sz w:val="22"/>
                <w:szCs w:val="22"/>
              </w:rPr>
            </w:pPr>
            <w:r>
              <w:rPr>
                <w:b/>
                <w:sz w:val="22"/>
                <w:szCs w:val="22"/>
              </w:rPr>
              <w:t>VIDEO</w:t>
            </w:r>
            <w:r>
              <w:rPr>
                <w:b/>
                <w:sz w:val="22"/>
                <w:szCs w:val="22"/>
              </w:rPr>
              <w:t>:</w:t>
            </w:r>
            <w:r>
              <w:rPr>
                <w:b/>
                <w:sz w:val="22"/>
                <w:szCs w:val="22"/>
              </w:rPr>
              <w:t xml:space="preserve"> </w:t>
            </w:r>
            <w:r>
              <w:rPr>
                <w:b/>
                <w:sz w:val="22"/>
                <w:szCs w:val="22"/>
              </w:rPr>
              <w:t>Marriage</w:t>
            </w:r>
          </w:p>
          <w:p w14:paraId="30ADC524" w14:textId="4EF6FDBC" w:rsidR="00AD7813" w:rsidRPr="006F02CE" w:rsidRDefault="00AD7813" w:rsidP="00AD7813">
            <w:pPr>
              <w:rPr>
                <w:bCs/>
                <w:sz w:val="22"/>
                <w:szCs w:val="22"/>
              </w:rPr>
            </w:pPr>
            <w:r w:rsidRPr="006F02CE">
              <w:rPr>
                <w:bCs/>
                <w:sz w:val="22"/>
                <w:szCs w:val="22"/>
              </w:rPr>
              <w:t>(Video Section:  19:23 – 25:47)</w:t>
            </w:r>
          </w:p>
        </w:tc>
        <w:tc>
          <w:tcPr>
            <w:tcW w:w="843" w:type="dxa"/>
          </w:tcPr>
          <w:p w14:paraId="2E345758" w14:textId="0A03D574" w:rsidR="00AD7813" w:rsidRPr="00AD7813" w:rsidRDefault="006861EA" w:rsidP="007A728C">
            <w:pPr>
              <w:spacing w:after="0"/>
              <w:rPr>
                <w:sz w:val="22"/>
                <w:szCs w:val="22"/>
              </w:rPr>
            </w:pPr>
            <w:r>
              <w:rPr>
                <w:sz w:val="22"/>
                <w:szCs w:val="22"/>
              </w:rPr>
              <w:t>5</w:t>
            </w:r>
          </w:p>
        </w:tc>
      </w:tr>
      <w:tr w:rsidR="00AD7813" w:rsidRPr="00702F9B" w14:paraId="63C5EB4D" w14:textId="77777777" w:rsidTr="003C7AAE">
        <w:trPr>
          <w:trHeight w:val="640"/>
        </w:trPr>
        <w:tc>
          <w:tcPr>
            <w:tcW w:w="777" w:type="dxa"/>
            <w:shd w:val="clear" w:color="auto" w:fill="D8D1DE"/>
            <w:tcMar>
              <w:top w:w="113" w:type="dxa"/>
              <w:bottom w:w="113" w:type="dxa"/>
            </w:tcMar>
          </w:tcPr>
          <w:p w14:paraId="6D24D4E4" w14:textId="0C9115FC" w:rsidR="00AD7813" w:rsidRDefault="006861EA" w:rsidP="00AD7813">
            <w:pPr>
              <w:spacing w:after="0"/>
              <w:rPr>
                <w:sz w:val="22"/>
                <w:szCs w:val="22"/>
              </w:rPr>
            </w:pPr>
            <w:r>
              <w:rPr>
                <w:sz w:val="22"/>
                <w:szCs w:val="22"/>
              </w:rPr>
              <w:t>12.30</w:t>
            </w:r>
          </w:p>
        </w:tc>
        <w:tc>
          <w:tcPr>
            <w:tcW w:w="8012" w:type="dxa"/>
            <w:shd w:val="clear" w:color="auto" w:fill="D8D1DE"/>
            <w:tcMar>
              <w:top w:w="113" w:type="dxa"/>
              <w:bottom w:w="113" w:type="dxa"/>
            </w:tcMar>
          </w:tcPr>
          <w:p w14:paraId="351E79F5" w14:textId="77777777" w:rsidR="00AD7813" w:rsidRDefault="00AD7813" w:rsidP="00AD7813">
            <w:pPr>
              <w:rPr>
                <w:b/>
                <w:sz w:val="22"/>
                <w:szCs w:val="22"/>
              </w:rPr>
            </w:pPr>
            <w:r>
              <w:rPr>
                <w:b/>
                <w:sz w:val="22"/>
                <w:szCs w:val="22"/>
              </w:rPr>
              <w:t>DISCUSSION</w:t>
            </w:r>
          </w:p>
          <w:p w14:paraId="6D3989F6" w14:textId="77777777" w:rsidR="00AD7813" w:rsidRPr="00AD7813" w:rsidRDefault="00AD7813" w:rsidP="00AD7813">
            <w:pPr>
              <w:rPr>
                <w:bCs/>
                <w:i/>
                <w:iCs/>
                <w:sz w:val="22"/>
                <w:szCs w:val="22"/>
              </w:rPr>
            </w:pPr>
            <w:r w:rsidRPr="00AD7813">
              <w:rPr>
                <w:bCs/>
                <w:i/>
                <w:iCs/>
                <w:sz w:val="22"/>
                <w:szCs w:val="22"/>
              </w:rPr>
              <w:t>What in the account of Christian teaching on marriage provoked the strongest reaction in you?</w:t>
            </w:r>
          </w:p>
          <w:p w14:paraId="39081149" w14:textId="536E9A07" w:rsidR="00AD7813" w:rsidRPr="00AD7813" w:rsidRDefault="00AD7813" w:rsidP="00AD7813">
            <w:pPr>
              <w:rPr>
                <w:b/>
                <w:sz w:val="22"/>
                <w:szCs w:val="22"/>
              </w:rPr>
            </w:pPr>
            <w:r w:rsidRPr="00AD7813">
              <w:rPr>
                <w:bCs/>
                <w:i/>
                <w:iCs/>
                <w:sz w:val="22"/>
                <w:szCs w:val="22"/>
              </w:rPr>
              <w:t>How should the church respond to cohabiting, civil partnered and same-sex couples?</w:t>
            </w:r>
          </w:p>
        </w:tc>
        <w:tc>
          <w:tcPr>
            <w:tcW w:w="843" w:type="dxa"/>
            <w:shd w:val="clear" w:color="auto" w:fill="D8D1DE"/>
          </w:tcPr>
          <w:p w14:paraId="058BEB13" w14:textId="20632540" w:rsidR="00AD7813" w:rsidRPr="00AD7813" w:rsidRDefault="006861EA" w:rsidP="007A728C">
            <w:pPr>
              <w:spacing w:after="0"/>
              <w:rPr>
                <w:sz w:val="22"/>
                <w:szCs w:val="22"/>
              </w:rPr>
            </w:pPr>
            <w:r>
              <w:rPr>
                <w:sz w:val="22"/>
                <w:szCs w:val="22"/>
              </w:rPr>
              <w:t>15</w:t>
            </w:r>
          </w:p>
        </w:tc>
      </w:tr>
      <w:tr w:rsidR="00AD7813" w:rsidRPr="00702F9B" w14:paraId="79BE4A13" w14:textId="29079320" w:rsidTr="00AD7813">
        <w:trPr>
          <w:trHeight w:val="640"/>
        </w:trPr>
        <w:tc>
          <w:tcPr>
            <w:tcW w:w="777" w:type="dxa"/>
            <w:tcMar>
              <w:top w:w="113" w:type="dxa"/>
              <w:bottom w:w="113" w:type="dxa"/>
            </w:tcMar>
          </w:tcPr>
          <w:p w14:paraId="09431394" w14:textId="093C0074" w:rsidR="00AD7813" w:rsidRDefault="00AD7813" w:rsidP="00AD7813">
            <w:pPr>
              <w:spacing w:after="0"/>
              <w:rPr>
                <w:sz w:val="22"/>
                <w:szCs w:val="22"/>
              </w:rPr>
            </w:pPr>
            <w:r>
              <w:rPr>
                <w:sz w:val="22"/>
                <w:szCs w:val="22"/>
              </w:rPr>
              <w:t xml:space="preserve">12.45 </w:t>
            </w:r>
          </w:p>
          <w:p w14:paraId="5CDFC744" w14:textId="1116D59D" w:rsidR="00AD7813" w:rsidRDefault="00AD7813" w:rsidP="007A728C">
            <w:pPr>
              <w:spacing w:after="0"/>
              <w:rPr>
                <w:sz w:val="22"/>
                <w:szCs w:val="22"/>
              </w:rPr>
            </w:pPr>
          </w:p>
        </w:tc>
        <w:tc>
          <w:tcPr>
            <w:tcW w:w="8012" w:type="dxa"/>
            <w:tcMar>
              <w:top w:w="113" w:type="dxa"/>
              <w:bottom w:w="113" w:type="dxa"/>
            </w:tcMar>
          </w:tcPr>
          <w:p w14:paraId="3AD7E206" w14:textId="77777777" w:rsidR="00AD7813" w:rsidRDefault="00AD7813" w:rsidP="00AD7813">
            <w:pPr>
              <w:rPr>
                <w:b/>
                <w:sz w:val="22"/>
                <w:szCs w:val="22"/>
              </w:rPr>
            </w:pPr>
            <w:r>
              <w:rPr>
                <w:b/>
                <w:sz w:val="22"/>
                <w:szCs w:val="22"/>
              </w:rPr>
              <w:t>Prayer &amp; Reflection</w:t>
            </w:r>
          </w:p>
          <w:p w14:paraId="0FEC5D27" w14:textId="19CFD566" w:rsidR="00AD7813" w:rsidRPr="006F02CE" w:rsidRDefault="00AD7813" w:rsidP="00AD7813">
            <w:pPr>
              <w:rPr>
                <w:bCs/>
                <w:sz w:val="22"/>
                <w:szCs w:val="22"/>
              </w:rPr>
            </w:pPr>
            <w:r w:rsidRPr="006F02CE">
              <w:rPr>
                <w:bCs/>
                <w:sz w:val="22"/>
                <w:szCs w:val="22"/>
              </w:rPr>
              <w:t>Using material on p. 39</w:t>
            </w:r>
          </w:p>
        </w:tc>
        <w:tc>
          <w:tcPr>
            <w:tcW w:w="843" w:type="dxa"/>
          </w:tcPr>
          <w:p w14:paraId="22A40965" w14:textId="1698C29F" w:rsidR="00AD7813" w:rsidRPr="00AD7813" w:rsidRDefault="006861EA" w:rsidP="007A728C">
            <w:pPr>
              <w:spacing w:after="0"/>
              <w:rPr>
                <w:sz w:val="22"/>
                <w:szCs w:val="22"/>
              </w:rPr>
            </w:pPr>
            <w:r>
              <w:rPr>
                <w:sz w:val="22"/>
                <w:szCs w:val="22"/>
              </w:rPr>
              <w:t>5</w:t>
            </w:r>
          </w:p>
        </w:tc>
      </w:tr>
    </w:tbl>
    <w:p w14:paraId="66CE7D17" w14:textId="77777777" w:rsidR="00635C02" w:rsidRDefault="00635C02"/>
    <w:tbl>
      <w:tblPr>
        <w:tblStyle w:val="TableGrid"/>
        <w:tblW w:w="0" w:type="auto"/>
        <w:tblBorders>
          <w:top w:val="single" w:sz="4" w:space="0" w:color="1F4E79"/>
          <w:left w:val="none" w:sz="0" w:space="0" w:color="auto"/>
          <w:bottom w:val="single" w:sz="4" w:space="0" w:color="1F4E79"/>
          <w:right w:val="none" w:sz="0" w:space="0" w:color="auto"/>
          <w:insideH w:val="single" w:sz="4" w:space="0" w:color="1F4E79"/>
          <w:insideV w:val="none" w:sz="0" w:space="0" w:color="auto"/>
        </w:tblBorders>
        <w:tblLook w:val="04A0" w:firstRow="1" w:lastRow="0" w:firstColumn="1" w:lastColumn="0" w:noHBand="0" w:noVBand="1"/>
      </w:tblPr>
      <w:tblGrid>
        <w:gridCol w:w="777"/>
        <w:gridCol w:w="8012"/>
        <w:gridCol w:w="843"/>
      </w:tblGrid>
      <w:tr w:rsidR="00AD7813" w:rsidRPr="00702F9B" w14:paraId="4C6B6776" w14:textId="0A092835" w:rsidTr="003C7AAE">
        <w:tc>
          <w:tcPr>
            <w:tcW w:w="777" w:type="dxa"/>
            <w:tcMar>
              <w:top w:w="113" w:type="dxa"/>
              <w:bottom w:w="113" w:type="dxa"/>
            </w:tcMar>
          </w:tcPr>
          <w:p w14:paraId="02EFB612" w14:textId="74710251" w:rsidR="00AD7813" w:rsidRDefault="00AD7813" w:rsidP="007A728C">
            <w:pPr>
              <w:spacing w:after="0"/>
              <w:rPr>
                <w:sz w:val="22"/>
                <w:szCs w:val="22"/>
              </w:rPr>
            </w:pPr>
            <w:r>
              <w:rPr>
                <w:sz w:val="22"/>
                <w:szCs w:val="22"/>
              </w:rPr>
              <w:t xml:space="preserve">12.50 </w:t>
            </w:r>
          </w:p>
        </w:tc>
        <w:tc>
          <w:tcPr>
            <w:tcW w:w="8012" w:type="dxa"/>
            <w:tcMar>
              <w:top w:w="113" w:type="dxa"/>
              <w:bottom w:w="113" w:type="dxa"/>
            </w:tcMar>
          </w:tcPr>
          <w:p w14:paraId="412891BA" w14:textId="3F614D6F" w:rsidR="00AD7813" w:rsidRDefault="00AD7813" w:rsidP="00AD7813">
            <w:pPr>
              <w:rPr>
                <w:b/>
                <w:sz w:val="22"/>
                <w:szCs w:val="22"/>
              </w:rPr>
            </w:pPr>
            <w:r>
              <w:rPr>
                <w:b/>
                <w:sz w:val="22"/>
                <w:szCs w:val="22"/>
              </w:rPr>
              <w:t>LUNCH BREAK</w:t>
            </w:r>
          </w:p>
        </w:tc>
        <w:tc>
          <w:tcPr>
            <w:tcW w:w="843" w:type="dxa"/>
          </w:tcPr>
          <w:p w14:paraId="1C583BCB" w14:textId="296C51DB" w:rsidR="00AD7813" w:rsidRPr="00AD7813" w:rsidRDefault="006861EA" w:rsidP="007A728C">
            <w:pPr>
              <w:spacing w:after="0"/>
              <w:rPr>
                <w:sz w:val="22"/>
                <w:szCs w:val="22"/>
              </w:rPr>
            </w:pPr>
            <w:r>
              <w:rPr>
                <w:sz w:val="22"/>
                <w:szCs w:val="22"/>
              </w:rPr>
              <w:t>55</w:t>
            </w:r>
          </w:p>
        </w:tc>
      </w:tr>
    </w:tbl>
    <w:p w14:paraId="1AA1BBF1" w14:textId="299A85DA" w:rsidR="00635C02" w:rsidRDefault="00635C02"/>
    <w:p w14:paraId="42877592" w14:textId="77777777" w:rsidR="00BB0676" w:rsidRDefault="00BB0676">
      <w:pPr>
        <w:spacing w:after="0"/>
        <w:rPr>
          <w:b/>
          <w:sz w:val="22"/>
          <w:szCs w:val="22"/>
        </w:rPr>
      </w:pPr>
      <w:r>
        <w:rPr>
          <w:b/>
          <w:sz w:val="22"/>
          <w:szCs w:val="22"/>
        </w:rPr>
        <w:br w:type="page"/>
      </w:r>
    </w:p>
    <w:p w14:paraId="280DD19E" w14:textId="2800D210" w:rsidR="00635C02" w:rsidRDefault="00635C02" w:rsidP="00BB0676">
      <w:pPr>
        <w:shd w:val="clear" w:color="auto" w:fill="FADBA6"/>
      </w:pPr>
      <w:r>
        <w:rPr>
          <w:b/>
          <w:sz w:val="22"/>
          <w:szCs w:val="22"/>
        </w:rPr>
        <w:lastRenderedPageBreak/>
        <w:t>SESSION 4:  Sex and relationships</w:t>
      </w:r>
    </w:p>
    <w:tbl>
      <w:tblPr>
        <w:tblStyle w:val="TableGrid"/>
        <w:tblW w:w="0" w:type="auto"/>
        <w:tblBorders>
          <w:top w:val="single" w:sz="4" w:space="0" w:color="1F4E79"/>
          <w:left w:val="none" w:sz="0" w:space="0" w:color="auto"/>
          <w:bottom w:val="single" w:sz="4" w:space="0" w:color="1F4E79"/>
          <w:right w:val="none" w:sz="0" w:space="0" w:color="auto"/>
          <w:insideH w:val="single" w:sz="4" w:space="0" w:color="1F4E79"/>
          <w:insideV w:val="none" w:sz="0" w:space="0" w:color="auto"/>
        </w:tblBorders>
        <w:tblLook w:val="04A0" w:firstRow="1" w:lastRow="0" w:firstColumn="1" w:lastColumn="0" w:noHBand="0" w:noVBand="1"/>
      </w:tblPr>
      <w:tblGrid>
        <w:gridCol w:w="777"/>
        <w:gridCol w:w="8012"/>
        <w:gridCol w:w="843"/>
      </w:tblGrid>
      <w:tr w:rsidR="00712AAB" w:rsidRPr="00702F9B" w14:paraId="12EA7205" w14:textId="77777777" w:rsidTr="00AD7813">
        <w:trPr>
          <w:trHeight w:val="640"/>
        </w:trPr>
        <w:tc>
          <w:tcPr>
            <w:tcW w:w="777" w:type="dxa"/>
            <w:tcMar>
              <w:top w:w="113" w:type="dxa"/>
              <w:bottom w:w="113" w:type="dxa"/>
            </w:tcMar>
          </w:tcPr>
          <w:p w14:paraId="2C193D85" w14:textId="2EB7AF28" w:rsidR="00712AAB" w:rsidRDefault="008C0752" w:rsidP="00AD7813">
            <w:pPr>
              <w:spacing w:after="0"/>
              <w:rPr>
                <w:sz w:val="22"/>
                <w:szCs w:val="22"/>
              </w:rPr>
            </w:pPr>
            <w:r>
              <w:rPr>
                <w:sz w:val="22"/>
                <w:szCs w:val="22"/>
              </w:rPr>
              <w:t>13.45</w:t>
            </w:r>
          </w:p>
        </w:tc>
        <w:tc>
          <w:tcPr>
            <w:tcW w:w="8012" w:type="dxa"/>
            <w:tcMar>
              <w:top w:w="113" w:type="dxa"/>
              <w:bottom w:w="113" w:type="dxa"/>
            </w:tcMar>
          </w:tcPr>
          <w:p w14:paraId="44C19F91" w14:textId="77777777" w:rsidR="00712AAB" w:rsidRDefault="00712AAB" w:rsidP="00AD7813">
            <w:pPr>
              <w:rPr>
                <w:b/>
                <w:sz w:val="22"/>
                <w:szCs w:val="22"/>
              </w:rPr>
            </w:pPr>
            <w:r>
              <w:rPr>
                <w:b/>
                <w:sz w:val="22"/>
                <w:szCs w:val="22"/>
              </w:rPr>
              <w:t>BIBLE READING</w:t>
            </w:r>
          </w:p>
          <w:p w14:paraId="53136497" w14:textId="77777777" w:rsidR="00712AAB" w:rsidRDefault="00712AAB" w:rsidP="00712AAB">
            <w:pPr>
              <w:rPr>
                <w:bCs/>
                <w:sz w:val="22"/>
                <w:szCs w:val="22"/>
              </w:rPr>
            </w:pPr>
            <w:r>
              <w:rPr>
                <w:bCs/>
                <w:sz w:val="22"/>
                <w:szCs w:val="22"/>
              </w:rPr>
              <w:t>Reassure we’re not going to be asked to share or talk about anything deeply personal or that we don’t feel comfortable to.</w:t>
            </w:r>
          </w:p>
          <w:p w14:paraId="5F59D7FA" w14:textId="64425CAB" w:rsidR="00712AAB" w:rsidRPr="00712AAB" w:rsidRDefault="00712AAB" w:rsidP="00AD7813">
            <w:pPr>
              <w:rPr>
                <w:bCs/>
                <w:sz w:val="22"/>
                <w:szCs w:val="22"/>
              </w:rPr>
            </w:pPr>
            <w:r>
              <w:rPr>
                <w:bCs/>
                <w:sz w:val="22"/>
                <w:szCs w:val="22"/>
              </w:rPr>
              <w:t>Read 1 Corinthians 6: 12 – 20 on p. 46 then to video</w:t>
            </w:r>
          </w:p>
        </w:tc>
        <w:tc>
          <w:tcPr>
            <w:tcW w:w="843" w:type="dxa"/>
          </w:tcPr>
          <w:p w14:paraId="14BF88A9" w14:textId="2C9DAD5F" w:rsidR="00712AAB" w:rsidRPr="00AD7813" w:rsidRDefault="006861EA" w:rsidP="007A728C">
            <w:pPr>
              <w:spacing w:after="0"/>
              <w:rPr>
                <w:sz w:val="22"/>
                <w:szCs w:val="22"/>
              </w:rPr>
            </w:pPr>
            <w:r>
              <w:rPr>
                <w:sz w:val="22"/>
                <w:szCs w:val="22"/>
              </w:rPr>
              <w:t>10</w:t>
            </w:r>
          </w:p>
        </w:tc>
      </w:tr>
      <w:tr w:rsidR="00712AAB" w:rsidRPr="00702F9B" w14:paraId="4B63C698" w14:textId="77777777" w:rsidTr="00AD7813">
        <w:trPr>
          <w:trHeight w:val="640"/>
        </w:trPr>
        <w:tc>
          <w:tcPr>
            <w:tcW w:w="777" w:type="dxa"/>
            <w:tcMar>
              <w:top w:w="113" w:type="dxa"/>
              <w:bottom w:w="113" w:type="dxa"/>
            </w:tcMar>
          </w:tcPr>
          <w:p w14:paraId="16730FD5" w14:textId="766CE10F" w:rsidR="00712AAB" w:rsidRDefault="008C0752" w:rsidP="00AD7813">
            <w:pPr>
              <w:spacing w:after="0"/>
              <w:rPr>
                <w:sz w:val="22"/>
                <w:szCs w:val="22"/>
              </w:rPr>
            </w:pPr>
            <w:r>
              <w:rPr>
                <w:sz w:val="22"/>
                <w:szCs w:val="22"/>
              </w:rPr>
              <w:t>13.55</w:t>
            </w:r>
          </w:p>
        </w:tc>
        <w:tc>
          <w:tcPr>
            <w:tcW w:w="8012" w:type="dxa"/>
            <w:tcMar>
              <w:top w:w="113" w:type="dxa"/>
              <w:bottom w:w="113" w:type="dxa"/>
            </w:tcMar>
          </w:tcPr>
          <w:p w14:paraId="03F251B2" w14:textId="77777777" w:rsidR="00712AAB" w:rsidRDefault="00712AAB" w:rsidP="00712AAB">
            <w:pPr>
              <w:rPr>
                <w:b/>
                <w:sz w:val="22"/>
                <w:szCs w:val="22"/>
              </w:rPr>
            </w:pPr>
            <w:r>
              <w:rPr>
                <w:b/>
                <w:sz w:val="22"/>
                <w:szCs w:val="22"/>
              </w:rPr>
              <w:t>VIDEO: Story films and Sex &amp; Bodies</w:t>
            </w:r>
          </w:p>
          <w:p w14:paraId="57331FB7" w14:textId="0234C534" w:rsidR="00712AAB" w:rsidRDefault="00712AAB" w:rsidP="00712AAB">
            <w:pPr>
              <w:rPr>
                <w:b/>
                <w:sz w:val="22"/>
                <w:szCs w:val="22"/>
              </w:rPr>
            </w:pPr>
            <w:r w:rsidRPr="006F02CE">
              <w:rPr>
                <w:bCs/>
                <w:sz w:val="22"/>
                <w:szCs w:val="22"/>
              </w:rPr>
              <w:t xml:space="preserve">(Video Section:  </w:t>
            </w:r>
            <w:r>
              <w:rPr>
                <w:bCs/>
                <w:sz w:val="22"/>
                <w:szCs w:val="22"/>
              </w:rPr>
              <w:t>4:35 – 18:45</w:t>
            </w:r>
            <w:r w:rsidRPr="006F02CE">
              <w:rPr>
                <w:bCs/>
                <w:sz w:val="22"/>
                <w:szCs w:val="22"/>
              </w:rPr>
              <w:t>)</w:t>
            </w:r>
          </w:p>
        </w:tc>
        <w:tc>
          <w:tcPr>
            <w:tcW w:w="843" w:type="dxa"/>
          </w:tcPr>
          <w:p w14:paraId="5F54984E" w14:textId="77A7DBD2" w:rsidR="00712AAB" w:rsidRPr="00AD7813" w:rsidRDefault="006861EA" w:rsidP="007A728C">
            <w:pPr>
              <w:spacing w:after="0"/>
              <w:rPr>
                <w:sz w:val="22"/>
                <w:szCs w:val="22"/>
              </w:rPr>
            </w:pPr>
            <w:r>
              <w:rPr>
                <w:sz w:val="22"/>
                <w:szCs w:val="22"/>
              </w:rPr>
              <w:t>15</w:t>
            </w:r>
          </w:p>
        </w:tc>
      </w:tr>
      <w:tr w:rsidR="008C0752" w:rsidRPr="00702F9B" w14:paraId="5C5C64B4" w14:textId="77777777" w:rsidTr="003C7AAE">
        <w:trPr>
          <w:trHeight w:val="640"/>
        </w:trPr>
        <w:tc>
          <w:tcPr>
            <w:tcW w:w="777" w:type="dxa"/>
            <w:shd w:val="clear" w:color="auto" w:fill="FEECCD"/>
            <w:tcMar>
              <w:top w:w="113" w:type="dxa"/>
              <w:bottom w:w="113" w:type="dxa"/>
            </w:tcMar>
          </w:tcPr>
          <w:p w14:paraId="1202D67C" w14:textId="4906B97C" w:rsidR="008C0752" w:rsidRDefault="008C0752" w:rsidP="00917DCC">
            <w:pPr>
              <w:spacing w:after="0"/>
              <w:rPr>
                <w:sz w:val="22"/>
                <w:szCs w:val="22"/>
              </w:rPr>
            </w:pPr>
            <w:r>
              <w:rPr>
                <w:sz w:val="22"/>
                <w:szCs w:val="22"/>
              </w:rPr>
              <w:t>14.10</w:t>
            </w:r>
          </w:p>
          <w:p w14:paraId="11EB13DD" w14:textId="77777777" w:rsidR="008C0752" w:rsidRDefault="008C0752" w:rsidP="00917DCC">
            <w:pPr>
              <w:spacing w:after="0"/>
              <w:rPr>
                <w:sz w:val="22"/>
                <w:szCs w:val="22"/>
              </w:rPr>
            </w:pPr>
          </w:p>
        </w:tc>
        <w:tc>
          <w:tcPr>
            <w:tcW w:w="8012" w:type="dxa"/>
            <w:shd w:val="clear" w:color="auto" w:fill="FEECCD"/>
            <w:tcMar>
              <w:top w:w="113" w:type="dxa"/>
              <w:bottom w:w="113" w:type="dxa"/>
            </w:tcMar>
          </w:tcPr>
          <w:p w14:paraId="0265BD56" w14:textId="77777777" w:rsidR="008C0752" w:rsidRPr="00AD7813" w:rsidRDefault="008C0752" w:rsidP="00917DCC">
            <w:pPr>
              <w:rPr>
                <w:b/>
                <w:bCs/>
                <w:color w:val="000000" w:themeColor="text1"/>
                <w:sz w:val="22"/>
                <w:szCs w:val="22"/>
              </w:rPr>
            </w:pPr>
            <w:r w:rsidRPr="00AD7813">
              <w:rPr>
                <w:b/>
                <w:bCs/>
                <w:color w:val="000000" w:themeColor="text1"/>
                <w:sz w:val="22"/>
                <w:szCs w:val="22"/>
              </w:rPr>
              <w:t>DISCUSSION</w:t>
            </w:r>
          </w:p>
          <w:p w14:paraId="141D3AA0" w14:textId="77777777" w:rsidR="008C0752" w:rsidRPr="00635C02" w:rsidRDefault="008C0752" w:rsidP="00917DCC">
            <w:pPr>
              <w:rPr>
                <w:bCs/>
                <w:i/>
                <w:iCs/>
                <w:sz w:val="22"/>
                <w:szCs w:val="22"/>
              </w:rPr>
            </w:pPr>
            <w:r w:rsidRPr="00635C02">
              <w:rPr>
                <w:bCs/>
                <w:i/>
                <w:iCs/>
                <w:sz w:val="22"/>
                <w:szCs w:val="22"/>
              </w:rPr>
              <w:t>What aspects of sexual behaviour and attitudes in our culture do you find worrying/liberating?</w:t>
            </w:r>
          </w:p>
          <w:p w14:paraId="405ED050" w14:textId="77777777" w:rsidR="008C0752" w:rsidRDefault="008C0752" w:rsidP="00917DCC">
            <w:pPr>
              <w:rPr>
                <w:b/>
                <w:sz w:val="22"/>
                <w:szCs w:val="22"/>
              </w:rPr>
            </w:pPr>
            <w:r w:rsidRPr="00635C02">
              <w:rPr>
                <w:bCs/>
                <w:i/>
                <w:iCs/>
                <w:sz w:val="22"/>
                <w:szCs w:val="22"/>
              </w:rPr>
              <w:t>Not all intimate relationships include sex.  How can we cultivate greater intimacy in our relationships generally?</w:t>
            </w:r>
          </w:p>
        </w:tc>
        <w:tc>
          <w:tcPr>
            <w:tcW w:w="843" w:type="dxa"/>
            <w:shd w:val="clear" w:color="auto" w:fill="FEECCD"/>
          </w:tcPr>
          <w:p w14:paraId="106A62C9" w14:textId="55F09CC8" w:rsidR="008C0752" w:rsidRPr="00AD7813" w:rsidRDefault="006861EA" w:rsidP="00917DCC">
            <w:pPr>
              <w:spacing w:after="0"/>
              <w:rPr>
                <w:sz w:val="22"/>
                <w:szCs w:val="22"/>
              </w:rPr>
            </w:pPr>
            <w:r>
              <w:rPr>
                <w:sz w:val="22"/>
                <w:szCs w:val="22"/>
              </w:rPr>
              <w:t>15</w:t>
            </w:r>
          </w:p>
        </w:tc>
      </w:tr>
      <w:tr w:rsidR="00AD7813" w:rsidRPr="00702F9B" w14:paraId="39CD9EAC" w14:textId="7FFA999B" w:rsidTr="00AD7813">
        <w:trPr>
          <w:trHeight w:val="640"/>
        </w:trPr>
        <w:tc>
          <w:tcPr>
            <w:tcW w:w="777" w:type="dxa"/>
            <w:tcMar>
              <w:top w:w="113" w:type="dxa"/>
              <w:bottom w:w="113" w:type="dxa"/>
            </w:tcMar>
          </w:tcPr>
          <w:p w14:paraId="04B9294F" w14:textId="5AF9D5AE" w:rsidR="00AD7813" w:rsidRDefault="008C0752" w:rsidP="00AD7813">
            <w:pPr>
              <w:spacing w:after="0"/>
              <w:rPr>
                <w:sz w:val="22"/>
                <w:szCs w:val="22"/>
              </w:rPr>
            </w:pPr>
            <w:r>
              <w:rPr>
                <w:sz w:val="22"/>
                <w:szCs w:val="22"/>
              </w:rPr>
              <w:t>14.25</w:t>
            </w:r>
          </w:p>
          <w:p w14:paraId="02761506" w14:textId="77CACA0B" w:rsidR="00AD7813" w:rsidRDefault="00AD7813" w:rsidP="007A728C">
            <w:pPr>
              <w:spacing w:after="0"/>
              <w:rPr>
                <w:sz w:val="22"/>
                <w:szCs w:val="22"/>
              </w:rPr>
            </w:pPr>
          </w:p>
        </w:tc>
        <w:tc>
          <w:tcPr>
            <w:tcW w:w="8012" w:type="dxa"/>
            <w:tcMar>
              <w:top w:w="113" w:type="dxa"/>
              <w:bottom w:w="113" w:type="dxa"/>
            </w:tcMar>
          </w:tcPr>
          <w:p w14:paraId="3085A7C1" w14:textId="0D1CCDFE" w:rsidR="00AD7813" w:rsidRDefault="00635C02" w:rsidP="00AD7813">
            <w:pPr>
              <w:rPr>
                <w:b/>
                <w:sz w:val="22"/>
                <w:szCs w:val="22"/>
              </w:rPr>
            </w:pPr>
            <w:r>
              <w:rPr>
                <w:b/>
                <w:sz w:val="22"/>
                <w:szCs w:val="22"/>
              </w:rPr>
              <w:t xml:space="preserve">VIDEO: </w:t>
            </w:r>
            <w:r w:rsidR="00712AAB">
              <w:rPr>
                <w:b/>
                <w:sz w:val="22"/>
                <w:szCs w:val="22"/>
              </w:rPr>
              <w:t>Sex and relationships</w:t>
            </w:r>
            <w:r w:rsidR="00AD7813">
              <w:rPr>
                <w:b/>
                <w:sz w:val="22"/>
                <w:szCs w:val="22"/>
              </w:rPr>
              <w:t xml:space="preserve"> </w:t>
            </w:r>
          </w:p>
          <w:p w14:paraId="41F8A93A" w14:textId="02C06BF3" w:rsidR="00AD7813" w:rsidRDefault="00AD7813" w:rsidP="00AD7813">
            <w:pPr>
              <w:rPr>
                <w:bCs/>
                <w:sz w:val="22"/>
                <w:szCs w:val="22"/>
              </w:rPr>
            </w:pPr>
            <w:r w:rsidRPr="006F02CE">
              <w:rPr>
                <w:bCs/>
                <w:sz w:val="22"/>
                <w:szCs w:val="22"/>
              </w:rPr>
              <w:t xml:space="preserve">(Video Section:  </w:t>
            </w:r>
            <w:r>
              <w:rPr>
                <w:bCs/>
                <w:sz w:val="22"/>
                <w:szCs w:val="22"/>
              </w:rPr>
              <w:t>23:03 – 28:28</w:t>
            </w:r>
            <w:r w:rsidRPr="006F02CE">
              <w:rPr>
                <w:bCs/>
                <w:sz w:val="22"/>
                <w:szCs w:val="22"/>
              </w:rPr>
              <w:t>)</w:t>
            </w:r>
          </w:p>
          <w:p w14:paraId="07113291" w14:textId="02CD752F" w:rsidR="00AD7813" w:rsidRPr="004F1443" w:rsidRDefault="00AD7813" w:rsidP="00AD7813">
            <w:pPr>
              <w:rPr>
                <w:bCs/>
                <w:sz w:val="22"/>
                <w:szCs w:val="22"/>
              </w:rPr>
            </w:pPr>
            <w:r>
              <w:rPr>
                <w:bCs/>
                <w:sz w:val="22"/>
                <w:szCs w:val="22"/>
              </w:rPr>
              <w:t xml:space="preserve">Introduction to sex and relationships, Christian </w:t>
            </w:r>
            <w:proofErr w:type="gramStart"/>
            <w:r>
              <w:rPr>
                <w:bCs/>
                <w:sz w:val="22"/>
                <w:szCs w:val="22"/>
              </w:rPr>
              <w:t>teaching</w:t>
            </w:r>
            <w:proofErr w:type="gramEnd"/>
            <w:r>
              <w:rPr>
                <w:bCs/>
                <w:sz w:val="22"/>
                <w:szCs w:val="22"/>
              </w:rPr>
              <w:t xml:space="preserve"> and church doctrine on the place of sexual activity in relationships</w:t>
            </w:r>
          </w:p>
        </w:tc>
        <w:tc>
          <w:tcPr>
            <w:tcW w:w="843" w:type="dxa"/>
          </w:tcPr>
          <w:p w14:paraId="4BE3DEB9" w14:textId="0ABB8A56" w:rsidR="00AD7813" w:rsidRPr="00AD7813" w:rsidRDefault="006861EA" w:rsidP="007A728C">
            <w:pPr>
              <w:spacing w:after="0"/>
              <w:rPr>
                <w:sz w:val="22"/>
                <w:szCs w:val="22"/>
              </w:rPr>
            </w:pPr>
            <w:r>
              <w:rPr>
                <w:sz w:val="22"/>
                <w:szCs w:val="22"/>
              </w:rPr>
              <w:t>5</w:t>
            </w:r>
          </w:p>
        </w:tc>
      </w:tr>
      <w:tr w:rsidR="00AD7813" w:rsidRPr="00702F9B" w14:paraId="014DDC96" w14:textId="0C99B5C2" w:rsidTr="003C7AAE">
        <w:trPr>
          <w:trHeight w:val="640"/>
        </w:trPr>
        <w:tc>
          <w:tcPr>
            <w:tcW w:w="777" w:type="dxa"/>
            <w:shd w:val="clear" w:color="auto" w:fill="FEECCD"/>
            <w:tcMar>
              <w:top w:w="113" w:type="dxa"/>
              <w:bottom w:w="113" w:type="dxa"/>
            </w:tcMar>
          </w:tcPr>
          <w:p w14:paraId="29CEF70C" w14:textId="5FBA3E3F" w:rsidR="00AD7813" w:rsidRDefault="008C0752" w:rsidP="00AD7813">
            <w:pPr>
              <w:spacing w:after="0"/>
              <w:rPr>
                <w:sz w:val="22"/>
                <w:szCs w:val="22"/>
              </w:rPr>
            </w:pPr>
            <w:r>
              <w:rPr>
                <w:sz w:val="22"/>
                <w:szCs w:val="22"/>
              </w:rPr>
              <w:t>14.30</w:t>
            </w:r>
            <w:r w:rsidR="00AD7813">
              <w:rPr>
                <w:sz w:val="22"/>
                <w:szCs w:val="22"/>
              </w:rPr>
              <w:t xml:space="preserve"> </w:t>
            </w:r>
          </w:p>
        </w:tc>
        <w:tc>
          <w:tcPr>
            <w:tcW w:w="8012" w:type="dxa"/>
            <w:shd w:val="clear" w:color="auto" w:fill="FEECCD"/>
            <w:tcMar>
              <w:top w:w="113" w:type="dxa"/>
              <w:bottom w:w="113" w:type="dxa"/>
            </w:tcMar>
          </w:tcPr>
          <w:p w14:paraId="1AF7729A" w14:textId="77777777" w:rsidR="00AD7813" w:rsidRPr="00AD7813" w:rsidRDefault="00AD7813" w:rsidP="00AD7813">
            <w:pPr>
              <w:rPr>
                <w:b/>
                <w:bCs/>
                <w:color w:val="000000" w:themeColor="text1"/>
                <w:sz w:val="22"/>
                <w:szCs w:val="22"/>
              </w:rPr>
            </w:pPr>
            <w:r w:rsidRPr="00AD7813">
              <w:rPr>
                <w:b/>
                <w:bCs/>
                <w:color w:val="000000" w:themeColor="text1"/>
                <w:sz w:val="22"/>
                <w:szCs w:val="22"/>
              </w:rPr>
              <w:t>DISCUSSION</w:t>
            </w:r>
          </w:p>
          <w:p w14:paraId="03E8493A" w14:textId="0F360B5C" w:rsidR="00AD7813" w:rsidRPr="00AD7813" w:rsidRDefault="00AD7813" w:rsidP="00AD7813">
            <w:pPr>
              <w:rPr>
                <w:bCs/>
                <w:i/>
                <w:iCs/>
                <w:sz w:val="22"/>
                <w:szCs w:val="22"/>
              </w:rPr>
            </w:pPr>
            <w:r w:rsidRPr="00AD7813">
              <w:rPr>
                <w:bCs/>
                <w:i/>
                <w:iCs/>
                <w:sz w:val="22"/>
                <w:szCs w:val="22"/>
              </w:rPr>
              <w:t>What do you find most striking or challenging from what you’ve heard in the story films or overview on the Bible’s teaching about sex and relationships and how we interpret that in our times?</w:t>
            </w:r>
          </w:p>
        </w:tc>
        <w:tc>
          <w:tcPr>
            <w:tcW w:w="843" w:type="dxa"/>
            <w:shd w:val="clear" w:color="auto" w:fill="FEECCD"/>
          </w:tcPr>
          <w:p w14:paraId="7FDE8B72" w14:textId="1AA4FC51" w:rsidR="00AD7813" w:rsidRPr="00AD7813" w:rsidRDefault="006861EA" w:rsidP="007A728C">
            <w:pPr>
              <w:spacing w:after="0"/>
              <w:rPr>
                <w:sz w:val="22"/>
                <w:szCs w:val="22"/>
              </w:rPr>
            </w:pPr>
            <w:r>
              <w:rPr>
                <w:sz w:val="22"/>
                <w:szCs w:val="22"/>
              </w:rPr>
              <w:t>15</w:t>
            </w:r>
          </w:p>
        </w:tc>
      </w:tr>
    </w:tbl>
    <w:p w14:paraId="49B3C532" w14:textId="77777777" w:rsidR="00635C02" w:rsidRDefault="00635C02"/>
    <w:tbl>
      <w:tblPr>
        <w:tblStyle w:val="TableGrid"/>
        <w:tblW w:w="0" w:type="auto"/>
        <w:tblBorders>
          <w:top w:val="single" w:sz="4" w:space="0" w:color="1F4E79"/>
          <w:left w:val="none" w:sz="0" w:space="0" w:color="auto"/>
          <w:bottom w:val="single" w:sz="4" w:space="0" w:color="1F4E79"/>
          <w:right w:val="none" w:sz="0" w:space="0" w:color="auto"/>
          <w:insideH w:val="single" w:sz="4" w:space="0" w:color="1F4E79"/>
          <w:insideV w:val="none" w:sz="0" w:space="0" w:color="auto"/>
        </w:tblBorders>
        <w:tblLook w:val="04A0" w:firstRow="1" w:lastRow="0" w:firstColumn="1" w:lastColumn="0" w:noHBand="0" w:noVBand="1"/>
      </w:tblPr>
      <w:tblGrid>
        <w:gridCol w:w="777"/>
        <w:gridCol w:w="8012"/>
        <w:gridCol w:w="843"/>
      </w:tblGrid>
      <w:tr w:rsidR="00AD7813" w:rsidRPr="00702F9B" w14:paraId="3DB2F9DF" w14:textId="1798888E" w:rsidTr="003C7AAE">
        <w:tc>
          <w:tcPr>
            <w:tcW w:w="777" w:type="dxa"/>
            <w:tcMar>
              <w:top w:w="113" w:type="dxa"/>
              <w:bottom w:w="113" w:type="dxa"/>
            </w:tcMar>
          </w:tcPr>
          <w:p w14:paraId="33C93F1E" w14:textId="018778AE" w:rsidR="00AD7813" w:rsidRDefault="006861EA" w:rsidP="007A728C">
            <w:pPr>
              <w:spacing w:after="0"/>
              <w:rPr>
                <w:sz w:val="22"/>
                <w:szCs w:val="22"/>
              </w:rPr>
            </w:pPr>
            <w:r>
              <w:rPr>
                <w:sz w:val="22"/>
                <w:szCs w:val="22"/>
              </w:rPr>
              <w:t>14</w:t>
            </w:r>
            <w:r w:rsidR="00AD7813">
              <w:rPr>
                <w:sz w:val="22"/>
                <w:szCs w:val="22"/>
              </w:rPr>
              <w:t xml:space="preserve">.45 </w:t>
            </w:r>
          </w:p>
        </w:tc>
        <w:tc>
          <w:tcPr>
            <w:tcW w:w="8012" w:type="dxa"/>
            <w:tcMar>
              <w:top w:w="113" w:type="dxa"/>
              <w:bottom w:w="113" w:type="dxa"/>
            </w:tcMar>
          </w:tcPr>
          <w:p w14:paraId="4A872569" w14:textId="1AB63B17" w:rsidR="00AD7813" w:rsidRDefault="00AD7813" w:rsidP="00AD7813">
            <w:pPr>
              <w:rPr>
                <w:b/>
                <w:sz w:val="22"/>
                <w:szCs w:val="22"/>
              </w:rPr>
            </w:pPr>
            <w:r>
              <w:rPr>
                <w:b/>
                <w:sz w:val="22"/>
                <w:szCs w:val="22"/>
              </w:rPr>
              <w:t>BREAK</w:t>
            </w:r>
          </w:p>
        </w:tc>
        <w:tc>
          <w:tcPr>
            <w:tcW w:w="843" w:type="dxa"/>
          </w:tcPr>
          <w:p w14:paraId="51BB780A" w14:textId="61F099AE" w:rsidR="00AD7813" w:rsidRPr="00AD7813" w:rsidRDefault="006861EA" w:rsidP="007A728C">
            <w:pPr>
              <w:spacing w:after="0"/>
              <w:rPr>
                <w:sz w:val="22"/>
                <w:szCs w:val="22"/>
              </w:rPr>
            </w:pPr>
            <w:r>
              <w:rPr>
                <w:sz w:val="22"/>
                <w:szCs w:val="22"/>
              </w:rPr>
              <w:t>15</w:t>
            </w:r>
          </w:p>
        </w:tc>
      </w:tr>
    </w:tbl>
    <w:p w14:paraId="10A0F54B" w14:textId="12C5494A" w:rsidR="00635C02" w:rsidRDefault="00635C02"/>
    <w:p w14:paraId="35994BC3" w14:textId="54FC544D" w:rsidR="00635C02" w:rsidRDefault="00635C02" w:rsidP="00BB0676">
      <w:pPr>
        <w:shd w:val="clear" w:color="auto" w:fill="8B9DB2"/>
      </w:pPr>
      <w:r>
        <w:rPr>
          <w:b/>
          <w:sz w:val="22"/>
          <w:szCs w:val="22"/>
        </w:rPr>
        <w:t>SESSION 5:  Life Together</w:t>
      </w:r>
    </w:p>
    <w:tbl>
      <w:tblPr>
        <w:tblStyle w:val="TableGrid"/>
        <w:tblW w:w="0" w:type="auto"/>
        <w:tblBorders>
          <w:top w:val="single" w:sz="4" w:space="0" w:color="1F4E79"/>
          <w:left w:val="none" w:sz="0" w:space="0" w:color="auto"/>
          <w:bottom w:val="single" w:sz="4" w:space="0" w:color="1F4E79"/>
          <w:right w:val="none" w:sz="0" w:space="0" w:color="auto"/>
          <w:insideH w:val="single" w:sz="4" w:space="0" w:color="1F4E79"/>
          <w:insideV w:val="none" w:sz="0" w:space="0" w:color="auto"/>
        </w:tblBorders>
        <w:tblLook w:val="04A0" w:firstRow="1" w:lastRow="0" w:firstColumn="1" w:lastColumn="0" w:noHBand="0" w:noVBand="1"/>
      </w:tblPr>
      <w:tblGrid>
        <w:gridCol w:w="777"/>
        <w:gridCol w:w="8012"/>
        <w:gridCol w:w="843"/>
      </w:tblGrid>
      <w:tr w:rsidR="00AD7813" w:rsidRPr="00702F9B" w14:paraId="6E25A15C" w14:textId="1FF90A46" w:rsidTr="00AD7813">
        <w:trPr>
          <w:trHeight w:val="640"/>
        </w:trPr>
        <w:tc>
          <w:tcPr>
            <w:tcW w:w="777" w:type="dxa"/>
            <w:tcMar>
              <w:top w:w="113" w:type="dxa"/>
              <w:bottom w:w="113" w:type="dxa"/>
            </w:tcMar>
          </w:tcPr>
          <w:p w14:paraId="6B0E6CBA" w14:textId="09ABD8E6" w:rsidR="00AD7813" w:rsidRDefault="008C0752" w:rsidP="00AD7813">
            <w:pPr>
              <w:spacing w:after="0"/>
              <w:rPr>
                <w:sz w:val="22"/>
                <w:szCs w:val="22"/>
              </w:rPr>
            </w:pPr>
            <w:r>
              <w:rPr>
                <w:sz w:val="22"/>
                <w:szCs w:val="22"/>
              </w:rPr>
              <w:t>15</w:t>
            </w:r>
            <w:r w:rsidR="00AD7813">
              <w:rPr>
                <w:sz w:val="22"/>
                <w:szCs w:val="22"/>
              </w:rPr>
              <w:t xml:space="preserve">.00 </w:t>
            </w:r>
          </w:p>
          <w:p w14:paraId="6D12EB1C" w14:textId="46D471E2" w:rsidR="00AD7813" w:rsidRDefault="00AD7813" w:rsidP="007A728C">
            <w:pPr>
              <w:spacing w:after="0"/>
              <w:rPr>
                <w:sz w:val="22"/>
                <w:szCs w:val="22"/>
              </w:rPr>
            </w:pPr>
          </w:p>
        </w:tc>
        <w:tc>
          <w:tcPr>
            <w:tcW w:w="8012" w:type="dxa"/>
            <w:tcMar>
              <w:top w:w="113" w:type="dxa"/>
              <w:bottom w:w="113" w:type="dxa"/>
            </w:tcMar>
          </w:tcPr>
          <w:p w14:paraId="7229CFF8" w14:textId="10A1FFFF" w:rsidR="00AD7813" w:rsidRDefault="008C0752" w:rsidP="00AD7813">
            <w:pPr>
              <w:rPr>
                <w:b/>
                <w:sz w:val="22"/>
                <w:szCs w:val="22"/>
              </w:rPr>
            </w:pPr>
            <w:r>
              <w:rPr>
                <w:b/>
                <w:sz w:val="22"/>
                <w:szCs w:val="22"/>
              </w:rPr>
              <w:t>BIBLE READING and REFLECTION</w:t>
            </w:r>
          </w:p>
          <w:p w14:paraId="033BC704" w14:textId="1904E185" w:rsidR="00AD7813" w:rsidRPr="008C0752" w:rsidRDefault="00AD7813" w:rsidP="00AD7813">
            <w:pPr>
              <w:rPr>
                <w:bCs/>
                <w:i/>
                <w:iCs/>
                <w:sz w:val="22"/>
                <w:szCs w:val="22"/>
              </w:rPr>
            </w:pPr>
            <w:r w:rsidRPr="008C0752">
              <w:rPr>
                <w:bCs/>
                <w:i/>
                <w:iCs/>
                <w:sz w:val="22"/>
                <w:szCs w:val="22"/>
              </w:rPr>
              <w:t xml:space="preserve">If you could only pray for one </w:t>
            </w:r>
            <w:proofErr w:type="gramStart"/>
            <w:r w:rsidRPr="008C0752">
              <w:rPr>
                <w:bCs/>
                <w:i/>
                <w:iCs/>
                <w:sz w:val="22"/>
                <w:szCs w:val="22"/>
              </w:rPr>
              <w:t>thing</w:t>
            </w:r>
            <w:proofErr w:type="gramEnd"/>
            <w:r w:rsidRPr="008C0752">
              <w:rPr>
                <w:bCs/>
                <w:i/>
                <w:iCs/>
                <w:sz w:val="22"/>
                <w:szCs w:val="22"/>
              </w:rPr>
              <w:t xml:space="preserve"> what would it be?</w:t>
            </w:r>
          </w:p>
          <w:p w14:paraId="440CBD91" w14:textId="3F7D8242" w:rsidR="00AD7813" w:rsidRDefault="00635C02" w:rsidP="00AD7813">
            <w:pPr>
              <w:rPr>
                <w:bCs/>
                <w:sz w:val="22"/>
                <w:szCs w:val="22"/>
              </w:rPr>
            </w:pPr>
            <w:r>
              <w:rPr>
                <w:bCs/>
                <w:sz w:val="22"/>
                <w:szCs w:val="22"/>
              </w:rPr>
              <w:t>Read Jesus’</w:t>
            </w:r>
            <w:r w:rsidR="00AD7813" w:rsidRPr="00006E1E">
              <w:rPr>
                <w:bCs/>
                <w:sz w:val="22"/>
                <w:szCs w:val="22"/>
              </w:rPr>
              <w:t xml:space="preserve"> prayer in John 17</w:t>
            </w:r>
          </w:p>
          <w:p w14:paraId="09D29187" w14:textId="5EF77FAC" w:rsidR="00AD7813" w:rsidRPr="00006E1E" w:rsidRDefault="00AD7813" w:rsidP="00AD7813">
            <w:pPr>
              <w:rPr>
                <w:bCs/>
                <w:sz w:val="22"/>
                <w:szCs w:val="22"/>
              </w:rPr>
            </w:pPr>
            <w:r>
              <w:rPr>
                <w:bCs/>
                <w:sz w:val="22"/>
                <w:szCs w:val="22"/>
              </w:rPr>
              <w:t xml:space="preserve">Jesus’ prayer was for his disciples to be one just as he is one with the Father and the Holy Spirit. </w:t>
            </w:r>
          </w:p>
        </w:tc>
        <w:tc>
          <w:tcPr>
            <w:tcW w:w="843" w:type="dxa"/>
          </w:tcPr>
          <w:p w14:paraId="300BF5D3" w14:textId="7629738B" w:rsidR="00AD7813" w:rsidRPr="00AD7813" w:rsidRDefault="006861EA" w:rsidP="007A728C">
            <w:pPr>
              <w:spacing w:after="0"/>
              <w:rPr>
                <w:sz w:val="22"/>
                <w:szCs w:val="22"/>
              </w:rPr>
            </w:pPr>
            <w:r>
              <w:rPr>
                <w:sz w:val="22"/>
                <w:szCs w:val="22"/>
              </w:rPr>
              <w:t>10</w:t>
            </w:r>
          </w:p>
        </w:tc>
      </w:tr>
      <w:tr w:rsidR="00AD7813" w:rsidRPr="00702F9B" w14:paraId="00C753B0" w14:textId="55E263B0" w:rsidTr="00AD7813">
        <w:trPr>
          <w:trHeight w:val="640"/>
        </w:trPr>
        <w:tc>
          <w:tcPr>
            <w:tcW w:w="777" w:type="dxa"/>
            <w:tcMar>
              <w:top w:w="113" w:type="dxa"/>
              <w:bottom w:w="113" w:type="dxa"/>
            </w:tcMar>
          </w:tcPr>
          <w:p w14:paraId="00343201" w14:textId="345F3742" w:rsidR="00AD7813" w:rsidRDefault="008C0752" w:rsidP="00AD7813">
            <w:pPr>
              <w:spacing w:after="0"/>
              <w:rPr>
                <w:sz w:val="22"/>
                <w:szCs w:val="22"/>
              </w:rPr>
            </w:pPr>
            <w:r>
              <w:rPr>
                <w:sz w:val="22"/>
                <w:szCs w:val="22"/>
              </w:rPr>
              <w:t>15</w:t>
            </w:r>
            <w:r w:rsidR="00AD7813">
              <w:rPr>
                <w:sz w:val="22"/>
                <w:szCs w:val="22"/>
              </w:rPr>
              <w:t xml:space="preserve">.10 </w:t>
            </w:r>
          </w:p>
          <w:p w14:paraId="6753B6DC" w14:textId="5DE3E59E" w:rsidR="00AD7813" w:rsidRDefault="00AD7813" w:rsidP="007A728C">
            <w:pPr>
              <w:spacing w:after="0"/>
              <w:rPr>
                <w:sz w:val="22"/>
                <w:szCs w:val="22"/>
              </w:rPr>
            </w:pPr>
          </w:p>
        </w:tc>
        <w:tc>
          <w:tcPr>
            <w:tcW w:w="8012" w:type="dxa"/>
            <w:tcMar>
              <w:top w:w="113" w:type="dxa"/>
              <w:bottom w:w="113" w:type="dxa"/>
            </w:tcMar>
          </w:tcPr>
          <w:p w14:paraId="17893FAF" w14:textId="7275E35D" w:rsidR="00AD7813" w:rsidRDefault="00AD7813" w:rsidP="00AD7813">
            <w:pPr>
              <w:rPr>
                <w:b/>
                <w:sz w:val="22"/>
                <w:szCs w:val="22"/>
              </w:rPr>
            </w:pPr>
            <w:r>
              <w:rPr>
                <w:b/>
                <w:sz w:val="22"/>
                <w:szCs w:val="22"/>
              </w:rPr>
              <w:t>VIDEO A Community called by God</w:t>
            </w:r>
          </w:p>
          <w:p w14:paraId="119AF575" w14:textId="080556A0" w:rsidR="00AD7813" w:rsidRPr="00F27058" w:rsidRDefault="00AD7813" w:rsidP="00AD7813">
            <w:pPr>
              <w:rPr>
                <w:bCs/>
                <w:sz w:val="22"/>
                <w:szCs w:val="22"/>
              </w:rPr>
            </w:pPr>
            <w:r w:rsidRPr="006F02CE">
              <w:rPr>
                <w:bCs/>
                <w:sz w:val="22"/>
                <w:szCs w:val="22"/>
              </w:rPr>
              <w:t xml:space="preserve">(Video Section:  </w:t>
            </w:r>
            <w:r>
              <w:rPr>
                <w:bCs/>
                <w:sz w:val="22"/>
                <w:szCs w:val="22"/>
              </w:rPr>
              <w:t>8:30 – 13:42</w:t>
            </w:r>
            <w:r w:rsidRPr="006F02CE">
              <w:rPr>
                <w:bCs/>
                <w:sz w:val="22"/>
                <w:szCs w:val="22"/>
              </w:rPr>
              <w:t>)</w:t>
            </w:r>
          </w:p>
        </w:tc>
        <w:tc>
          <w:tcPr>
            <w:tcW w:w="843" w:type="dxa"/>
          </w:tcPr>
          <w:p w14:paraId="69172E14" w14:textId="2F428825" w:rsidR="00AD7813" w:rsidRPr="00AD7813" w:rsidRDefault="006861EA" w:rsidP="007A728C">
            <w:pPr>
              <w:spacing w:after="0"/>
              <w:rPr>
                <w:sz w:val="22"/>
                <w:szCs w:val="22"/>
              </w:rPr>
            </w:pPr>
            <w:r>
              <w:rPr>
                <w:sz w:val="22"/>
                <w:szCs w:val="22"/>
              </w:rPr>
              <w:t>5</w:t>
            </w:r>
          </w:p>
        </w:tc>
      </w:tr>
      <w:tr w:rsidR="00AD7813" w:rsidRPr="00702F9B" w14:paraId="4EF2B928" w14:textId="394F989F" w:rsidTr="003C7AAE">
        <w:trPr>
          <w:trHeight w:val="640"/>
        </w:trPr>
        <w:tc>
          <w:tcPr>
            <w:tcW w:w="777" w:type="dxa"/>
            <w:shd w:val="clear" w:color="auto" w:fill="BEC6D0"/>
            <w:tcMar>
              <w:top w:w="113" w:type="dxa"/>
              <w:bottom w:w="113" w:type="dxa"/>
            </w:tcMar>
          </w:tcPr>
          <w:p w14:paraId="21F2B695" w14:textId="4E9D0E65" w:rsidR="00AD7813" w:rsidRDefault="008C0752" w:rsidP="007A728C">
            <w:pPr>
              <w:spacing w:after="0"/>
              <w:rPr>
                <w:sz w:val="22"/>
                <w:szCs w:val="22"/>
              </w:rPr>
            </w:pPr>
            <w:r>
              <w:rPr>
                <w:sz w:val="22"/>
                <w:szCs w:val="22"/>
              </w:rPr>
              <w:t>15</w:t>
            </w:r>
            <w:r w:rsidR="00AD7813">
              <w:rPr>
                <w:sz w:val="22"/>
                <w:szCs w:val="22"/>
              </w:rPr>
              <w:t xml:space="preserve">.15 </w:t>
            </w:r>
          </w:p>
        </w:tc>
        <w:tc>
          <w:tcPr>
            <w:tcW w:w="8012" w:type="dxa"/>
            <w:shd w:val="clear" w:color="auto" w:fill="BEC6D0"/>
            <w:tcMar>
              <w:top w:w="113" w:type="dxa"/>
              <w:bottom w:w="113" w:type="dxa"/>
            </w:tcMar>
          </w:tcPr>
          <w:p w14:paraId="21F43120" w14:textId="77777777" w:rsidR="00AD7813" w:rsidRPr="00AD7813" w:rsidRDefault="00AD7813" w:rsidP="00AD7813">
            <w:pPr>
              <w:rPr>
                <w:b/>
                <w:bCs/>
                <w:color w:val="000000" w:themeColor="text1"/>
                <w:sz w:val="22"/>
                <w:szCs w:val="22"/>
              </w:rPr>
            </w:pPr>
            <w:r w:rsidRPr="00AD7813">
              <w:rPr>
                <w:b/>
                <w:bCs/>
                <w:color w:val="000000" w:themeColor="text1"/>
                <w:sz w:val="22"/>
                <w:szCs w:val="22"/>
              </w:rPr>
              <w:t>DISCUSSION</w:t>
            </w:r>
          </w:p>
          <w:p w14:paraId="051B6BDB" w14:textId="77777777" w:rsidR="00635C02" w:rsidRPr="00635C02" w:rsidRDefault="00635C02" w:rsidP="00AD7813">
            <w:pPr>
              <w:rPr>
                <w:bCs/>
                <w:i/>
                <w:iCs/>
                <w:sz w:val="22"/>
                <w:szCs w:val="22"/>
              </w:rPr>
            </w:pPr>
            <w:r w:rsidRPr="00635C02">
              <w:rPr>
                <w:bCs/>
                <w:i/>
                <w:iCs/>
                <w:sz w:val="22"/>
                <w:szCs w:val="22"/>
              </w:rPr>
              <w:t>How do we seek to be a united community demonstrating the love of God, even when we disagree?</w:t>
            </w:r>
          </w:p>
          <w:p w14:paraId="3897C1A2" w14:textId="44297287" w:rsidR="00AD7813" w:rsidRPr="00AD7813" w:rsidRDefault="00AD7813" w:rsidP="00AD7813">
            <w:pPr>
              <w:rPr>
                <w:bCs/>
                <w:i/>
                <w:iCs/>
                <w:sz w:val="22"/>
                <w:szCs w:val="22"/>
              </w:rPr>
            </w:pPr>
            <w:r w:rsidRPr="00AD7813">
              <w:rPr>
                <w:bCs/>
                <w:i/>
                <w:iCs/>
                <w:sz w:val="22"/>
                <w:szCs w:val="22"/>
              </w:rPr>
              <w:lastRenderedPageBreak/>
              <w:t xml:space="preserve">How have you experienced the tensions around issues of identity, sexuality and relationships within church or within other communities you are part </w:t>
            </w:r>
            <w:proofErr w:type="gramStart"/>
            <w:r w:rsidRPr="00AD7813">
              <w:rPr>
                <w:bCs/>
                <w:i/>
                <w:iCs/>
                <w:sz w:val="22"/>
                <w:szCs w:val="22"/>
              </w:rPr>
              <w:t>of ?</w:t>
            </w:r>
            <w:proofErr w:type="gramEnd"/>
          </w:p>
          <w:p w14:paraId="77533A5B" w14:textId="07370A5F" w:rsidR="00AD7813" w:rsidRDefault="00AD7813" w:rsidP="00AD7813">
            <w:pPr>
              <w:rPr>
                <w:b/>
                <w:sz w:val="22"/>
                <w:szCs w:val="22"/>
              </w:rPr>
            </w:pPr>
            <w:r w:rsidRPr="00AD7813">
              <w:rPr>
                <w:bCs/>
                <w:i/>
                <w:iCs/>
                <w:sz w:val="22"/>
                <w:szCs w:val="22"/>
              </w:rPr>
              <w:t xml:space="preserve">How might the church more effectively reflect the radical welcome of Jesus whilst maintaining integrity over </w:t>
            </w:r>
            <w:r w:rsidR="003C7AAE">
              <w:rPr>
                <w:bCs/>
                <w:i/>
                <w:iCs/>
                <w:sz w:val="22"/>
                <w:szCs w:val="22"/>
              </w:rPr>
              <w:t xml:space="preserve">our convictions about </w:t>
            </w:r>
            <w:r w:rsidRPr="00AD7813">
              <w:rPr>
                <w:bCs/>
                <w:i/>
                <w:iCs/>
                <w:sz w:val="22"/>
                <w:szCs w:val="22"/>
              </w:rPr>
              <w:t xml:space="preserve">issues of identity, </w:t>
            </w:r>
            <w:proofErr w:type="gramStart"/>
            <w:r w:rsidRPr="00AD7813">
              <w:rPr>
                <w:bCs/>
                <w:i/>
                <w:iCs/>
                <w:sz w:val="22"/>
                <w:szCs w:val="22"/>
              </w:rPr>
              <w:t>sexuality</w:t>
            </w:r>
            <w:proofErr w:type="gramEnd"/>
            <w:r w:rsidRPr="00AD7813">
              <w:rPr>
                <w:bCs/>
                <w:i/>
                <w:iCs/>
                <w:sz w:val="22"/>
                <w:szCs w:val="22"/>
              </w:rPr>
              <w:t xml:space="preserve"> and relationships?</w:t>
            </w:r>
          </w:p>
        </w:tc>
        <w:tc>
          <w:tcPr>
            <w:tcW w:w="843" w:type="dxa"/>
            <w:shd w:val="clear" w:color="auto" w:fill="BEC6D0"/>
          </w:tcPr>
          <w:p w14:paraId="3D9EE00E" w14:textId="59DCBDB2" w:rsidR="00AD7813" w:rsidRPr="00AD7813" w:rsidRDefault="006861EA" w:rsidP="007A728C">
            <w:pPr>
              <w:spacing w:after="0"/>
              <w:rPr>
                <w:sz w:val="22"/>
                <w:szCs w:val="22"/>
              </w:rPr>
            </w:pPr>
            <w:r>
              <w:rPr>
                <w:sz w:val="22"/>
                <w:szCs w:val="22"/>
              </w:rPr>
              <w:lastRenderedPageBreak/>
              <w:t>15</w:t>
            </w:r>
          </w:p>
        </w:tc>
      </w:tr>
    </w:tbl>
    <w:p w14:paraId="09EF07D4" w14:textId="77777777" w:rsidR="00635C02" w:rsidRDefault="00635C02"/>
    <w:tbl>
      <w:tblPr>
        <w:tblStyle w:val="TableGrid"/>
        <w:tblW w:w="0" w:type="auto"/>
        <w:tblBorders>
          <w:top w:val="single" w:sz="4" w:space="0" w:color="1F4E79"/>
          <w:left w:val="none" w:sz="0" w:space="0" w:color="auto"/>
          <w:bottom w:val="single" w:sz="4" w:space="0" w:color="1F4E79"/>
          <w:right w:val="none" w:sz="0" w:space="0" w:color="auto"/>
          <w:insideH w:val="single" w:sz="4" w:space="0" w:color="1F4E79"/>
          <w:insideV w:val="none" w:sz="0" w:space="0" w:color="auto"/>
        </w:tblBorders>
        <w:tblLook w:val="04A0" w:firstRow="1" w:lastRow="0" w:firstColumn="1" w:lastColumn="0" w:noHBand="0" w:noVBand="1"/>
      </w:tblPr>
      <w:tblGrid>
        <w:gridCol w:w="777"/>
        <w:gridCol w:w="8012"/>
        <w:gridCol w:w="843"/>
      </w:tblGrid>
      <w:tr w:rsidR="00AD7813" w:rsidRPr="00702F9B" w14:paraId="6A8F6FDF" w14:textId="13066031" w:rsidTr="003C7AAE">
        <w:tc>
          <w:tcPr>
            <w:tcW w:w="777" w:type="dxa"/>
            <w:tcMar>
              <w:top w:w="113" w:type="dxa"/>
              <w:bottom w:w="113" w:type="dxa"/>
            </w:tcMar>
          </w:tcPr>
          <w:p w14:paraId="0C355DBC" w14:textId="3338DEDF" w:rsidR="00AD7813" w:rsidRDefault="008C0752" w:rsidP="007A728C">
            <w:pPr>
              <w:spacing w:after="0"/>
              <w:rPr>
                <w:sz w:val="22"/>
                <w:szCs w:val="22"/>
              </w:rPr>
            </w:pPr>
            <w:r>
              <w:rPr>
                <w:sz w:val="22"/>
                <w:szCs w:val="22"/>
              </w:rPr>
              <w:t>15</w:t>
            </w:r>
            <w:r w:rsidR="00AD7813">
              <w:rPr>
                <w:sz w:val="22"/>
                <w:szCs w:val="22"/>
              </w:rPr>
              <w:t>.30</w:t>
            </w:r>
          </w:p>
        </w:tc>
        <w:tc>
          <w:tcPr>
            <w:tcW w:w="8012" w:type="dxa"/>
            <w:tcMar>
              <w:top w:w="113" w:type="dxa"/>
              <w:bottom w:w="113" w:type="dxa"/>
            </w:tcMar>
          </w:tcPr>
          <w:p w14:paraId="7659B55C" w14:textId="343E7F8A" w:rsidR="00AD7813" w:rsidRDefault="00AD7813" w:rsidP="00AD7813">
            <w:pPr>
              <w:rPr>
                <w:b/>
                <w:sz w:val="22"/>
                <w:szCs w:val="22"/>
              </w:rPr>
            </w:pPr>
            <w:r>
              <w:rPr>
                <w:b/>
                <w:sz w:val="22"/>
                <w:szCs w:val="22"/>
              </w:rPr>
              <w:t>BRIEF BREAK</w:t>
            </w:r>
          </w:p>
        </w:tc>
        <w:tc>
          <w:tcPr>
            <w:tcW w:w="843" w:type="dxa"/>
          </w:tcPr>
          <w:p w14:paraId="76A4E8E0" w14:textId="04662CF6" w:rsidR="00AD7813" w:rsidRPr="00AD7813" w:rsidRDefault="006861EA" w:rsidP="007A728C">
            <w:pPr>
              <w:spacing w:after="0"/>
              <w:rPr>
                <w:sz w:val="22"/>
                <w:szCs w:val="22"/>
              </w:rPr>
            </w:pPr>
            <w:r>
              <w:rPr>
                <w:sz w:val="22"/>
                <w:szCs w:val="22"/>
              </w:rPr>
              <w:t>5</w:t>
            </w:r>
          </w:p>
        </w:tc>
      </w:tr>
    </w:tbl>
    <w:p w14:paraId="320C11BB" w14:textId="35D41CBA" w:rsidR="00635C02" w:rsidRDefault="00635C02"/>
    <w:p w14:paraId="255ED66D" w14:textId="4E4FC3CE" w:rsidR="00635C02" w:rsidRPr="00635C02" w:rsidRDefault="00635C02" w:rsidP="00BB0676">
      <w:pPr>
        <w:shd w:val="clear" w:color="auto" w:fill="FBE0DA"/>
        <w:rPr>
          <w:b/>
          <w:bCs/>
        </w:rPr>
      </w:pPr>
      <w:r w:rsidRPr="00635C02">
        <w:rPr>
          <w:b/>
          <w:bCs/>
        </w:rPr>
        <w:t>CLOSING REFLECTIONS</w:t>
      </w:r>
    </w:p>
    <w:tbl>
      <w:tblPr>
        <w:tblStyle w:val="TableGrid"/>
        <w:tblW w:w="0" w:type="auto"/>
        <w:tblBorders>
          <w:top w:val="single" w:sz="4" w:space="0" w:color="1F4E79"/>
          <w:left w:val="none" w:sz="0" w:space="0" w:color="auto"/>
          <w:bottom w:val="single" w:sz="4" w:space="0" w:color="1F4E79"/>
          <w:right w:val="none" w:sz="0" w:space="0" w:color="auto"/>
          <w:insideH w:val="single" w:sz="4" w:space="0" w:color="1F4E79"/>
          <w:insideV w:val="none" w:sz="0" w:space="0" w:color="auto"/>
        </w:tblBorders>
        <w:tblLook w:val="04A0" w:firstRow="1" w:lastRow="0" w:firstColumn="1" w:lastColumn="0" w:noHBand="0" w:noVBand="1"/>
      </w:tblPr>
      <w:tblGrid>
        <w:gridCol w:w="777"/>
        <w:gridCol w:w="8012"/>
        <w:gridCol w:w="843"/>
      </w:tblGrid>
      <w:tr w:rsidR="00AD7813" w:rsidRPr="00702F9B" w14:paraId="4FEC806A" w14:textId="2F86D89B" w:rsidTr="00AD7813">
        <w:trPr>
          <w:trHeight w:val="640"/>
        </w:trPr>
        <w:tc>
          <w:tcPr>
            <w:tcW w:w="777" w:type="dxa"/>
            <w:tcMar>
              <w:top w:w="113" w:type="dxa"/>
              <w:bottom w:w="113" w:type="dxa"/>
            </w:tcMar>
          </w:tcPr>
          <w:p w14:paraId="3FEF51B3" w14:textId="0D69BFF7" w:rsidR="00AD7813" w:rsidRDefault="008C0752" w:rsidP="00AD7813">
            <w:pPr>
              <w:spacing w:after="0"/>
              <w:rPr>
                <w:sz w:val="22"/>
                <w:szCs w:val="22"/>
              </w:rPr>
            </w:pPr>
            <w:r>
              <w:rPr>
                <w:sz w:val="22"/>
                <w:szCs w:val="22"/>
              </w:rPr>
              <w:t>15</w:t>
            </w:r>
            <w:r w:rsidR="00AD7813">
              <w:rPr>
                <w:sz w:val="22"/>
                <w:szCs w:val="22"/>
              </w:rPr>
              <w:t xml:space="preserve">.35 </w:t>
            </w:r>
          </w:p>
          <w:p w14:paraId="35F4D740" w14:textId="5FF22DD3" w:rsidR="00AD7813" w:rsidRDefault="00AD7813" w:rsidP="007A728C">
            <w:pPr>
              <w:spacing w:after="0"/>
              <w:rPr>
                <w:sz w:val="22"/>
                <w:szCs w:val="22"/>
              </w:rPr>
            </w:pPr>
          </w:p>
        </w:tc>
        <w:tc>
          <w:tcPr>
            <w:tcW w:w="8012" w:type="dxa"/>
            <w:tcMar>
              <w:top w:w="113" w:type="dxa"/>
              <w:bottom w:w="113" w:type="dxa"/>
            </w:tcMar>
          </w:tcPr>
          <w:p w14:paraId="157665BC" w14:textId="66ABCA04" w:rsidR="00AD7813" w:rsidRDefault="00635C02" w:rsidP="00AD7813">
            <w:pPr>
              <w:rPr>
                <w:b/>
                <w:sz w:val="22"/>
                <w:szCs w:val="22"/>
              </w:rPr>
            </w:pPr>
            <w:r>
              <w:rPr>
                <w:b/>
                <w:sz w:val="22"/>
                <w:szCs w:val="22"/>
              </w:rPr>
              <w:t>SHARING YOUR LEARNING AND REFLECTIONS</w:t>
            </w:r>
          </w:p>
          <w:p w14:paraId="6C47121A" w14:textId="4B415A8B" w:rsidR="00AD7813" w:rsidRDefault="00AD7813" w:rsidP="00AD7813">
            <w:pPr>
              <w:rPr>
                <w:bCs/>
                <w:sz w:val="22"/>
                <w:szCs w:val="22"/>
              </w:rPr>
            </w:pPr>
            <w:r>
              <w:rPr>
                <w:bCs/>
                <w:sz w:val="22"/>
                <w:szCs w:val="22"/>
              </w:rPr>
              <w:t>Emphasise today has been a whistle stop tour of LLF!  Video sessions are available in full on the Learning Hub and would be worth going through in more detail.  There are also more video films/podcasts</w:t>
            </w:r>
          </w:p>
          <w:p w14:paraId="253B6CB3" w14:textId="423587A7" w:rsidR="008C0752" w:rsidRDefault="008C0752" w:rsidP="00AD7813">
            <w:pPr>
              <w:rPr>
                <w:bCs/>
                <w:sz w:val="22"/>
                <w:szCs w:val="22"/>
              </w:rPr>
            </w:pPr>
            <w:r>
              <w:rPr>
                <w:bCs/>
                <w:sz w:val="22"/>
                <w:szCs w:val="22"/>
              </w:rPr>
              <w:t xml:space="preserve">This is an opportunity to share our experience of learning </w:t>
            </w:r>
            <w:proofErr w:type="spellStart"/>
            <w:r>
              <w:rPr>
                <w:bCs/>
                <w:sz w:val="22"/>
                <w:szCs w:val="22"/>
              </w:rPr>
              <w:t>yo</w:t>
            </w:r>
            <w:proofErr w:type="spellEnd"/>
          </w:p>
          <w:p w14:paraId="0CF28BDE" w14:textId="080B554D" w:rsidR="00AD7813" w:rsidRPr="00C80D63" w:rsidRDefault="00AD7813" w:rsidP="00AD7813">
            <w:pPr>
              <w:rPr>
                <w:bCs/>
                <w:sz w:val="22"/>
                <w:szCs w:val="22"/>
              </w:rPr>
            </w:pPr>
            <w:r>
              <w:rPr>
                <w:bCs/>
                <w:sz w:val="22"/>
                <w:szCs w:val="22"/>
              </w:rPr>
              <w:t xml:space="preserve">FEEDBACK &amp; RESPONSE:  Highlight </w:t>
            </w:r>
            <w:r w:rsidR="00635C02">
              <w:rPr>
                <w:bCs/>
                <w:sz w:val="22"/>
                <w:szCs w:val="22"/>
              </w:rPr>
              <w:t>QUESTIONNAIRE</w:t>
            </w:r>
            <w:r>
              <w:rPr>
                <w:bCs/>
                <w:sz w:val="22"/>
                <w:szCs w:val="22"/>
              </w:rPr>
              <w:t xml:space="preserve"> and CREATIVE RESPONSE </w:t>
            </w:r>
            <w:r w:rsidR="00635C02">
              <w:rPr>
                <w:bCs/>
                <w:sz w:val="22"/>
                <w:szCs w:val="22"/>
              </w:rPr>
              <w:t>(including colouring in!)</w:t>
            </w:r>
          </w:p>
        </w:tc>
        <w:tc>
          <w:tcPr>
            <w:tcW w:w="843" w:type="dxa"/>
          </w:tcPr>
          <w:p w14:paraId="63307644" w14:textId="5ED77DEE" w:rsidR="00AD7813" w:rsidRPr="00AD7813" w:rsidRDefault="006861EA" w:rsidP="007A728C">
            <w:pPr>
              <w:spacing w:after="0"/>
              <w:rPr>
                <w:sz w:val="22"/>
                <w:szCs w:val="22"/>
              </w:rPr>
            </w:pPr>
            <w:r>
              <w:rPr>
                <w:sz w:val="22"/>
                <w:szCs w:val="22"/>
              </w:rPr>
              <w:t>5</w:t>
            </w:r>
          </w:p>
        </w:tc>
      </w:tr>
      <w:tr w:rsidR="00635C02" w:rsidRPr="00702F9B" w14:paraId="0BD2C405" w14:textId="77777777" w:rsidTr="003C7AAE">
        <w:trPr>
          <w:trHeight w:val="640"/>
        </w:trPr>
        <w:tc>
          <w:tcPr>
            <w:tcW w:w="777" w:type="dxa"/>
            <w:shd w:val="clear" w:color="auto" w:fill="FEF0EC"/>
            <w:tcMar>
              <w:top w:w="113" w:type="dxa"/>
              <w:bottom w:w="113" w:type="dxa"/>
            </w:tcMar>
          </w:tcPr>
          <w:p w14:paraId="51C6AF50" w14:textId="41A9F698" w:rsidR="00635C02" w:rsidRDefault="006861EA" w:rsidP="00AD7813">
            <w:pPr>
              <w:spacing w:after="0"/>
              <w:rPr>
                <w:sz w:val="22"/>
                <w:szCs w:val="22"/>
              </w:rPr>
            </w:pPr>
            <w:r>
              <w:rPr>
                <w:sz w:val="22"/>
                <w:szCs w:val="22"/>
              </w:rPr>
              <w:t>15.40</w:t>
            </w:r>
          </w:p>
        </w:tc>
        <w:tc>
          <w:tcPr>
            <w:tcW w:w="8012" w:type="dxa"/>
            <w:shd w:val="clear" w:color="auto" w:fill="FEF0EC"/>
            <w:tcMar>
              <w:top w:w="113" w:type="dxa"/>
              <w:bottom w:w="113" w:type="dxa"/>
            </w:tcMar>
          </w:tcPr>
          <w:p w14:paraId="17E3A1BF" w14:textId="6BA26810" w:rsidR="00635C02" w:rsidRPr="00635C02" w:rsidRDefault="00635C02" w:rsidP="00AD7813">
            <w:pPr>
              <w:rPr>
                <w:b/>
                <w:sz w:val="22"/>
                <w:szCs w:val="22"/>
              </w:rPr>
            </w:pPr>
            <w:r>
              <w:rPr>
                <w:b/>
                <w:sz w:val="22"/>
                <w:szCs w:val="22"/>
              </w:rPr>
              <w:t xml:space="preserve">FINAL </w:t>
            </w:r>
            <w:r w:rsidRPr="00635C02">
              <w:rPr>
                <w:b/>
                <w:sz w:val="22"/>
                <w:szCs w:val="22"/>
              </w:rPr>
              <w:t>REFLECTIONS</w:t>
            </w:r>
          </w:p>
          <w:p w14:paraId="0B23D541" w14:textId="77777777" w:rsidR="00635C02" w:rsidRDefault="00635C02" w:rsidP="00AD7813">
            <w:pPr>
              <w:rPr>
                <w:bCs/>
                <w:i/>
                <w:iCs/>
                <w:sz w:val="22"/>
                <w:szCs w:val="22"/>
              </w:rPr>
            </w:pPr>
            <w:r w:rsidRPr="00635C02">
              <w:rPr>
                <w:bCs/>
                <w:i/>
                <w:iCs/>
                <w:sz w:val="22"/>
                <w:szCs w:val="22"/>
              </w:rPr>
              <w:t xml:space="preserve">What have you found most interesting or most challenging from today?  </w:t>
            </w:r>
          </w:p>
          <w:p w14:paraId="4E4077C3" w14:textId="12C0D7CF" w:rsidR="00635C02" w:rsidRPr="00635C02" w:rsidRDefault="00635C02" w:rsidP="00AD7813">
            <w:pPr>
              <w:rPr>
                <w:b/>
                <w:i/>
                <w:iCs/>
                <w:sz w:val="22"/>
                <w:szCs w:val="22"/>
              </w:rPr>
            </w:pPr>
            <w:r w:rsidRPr="00635C02">
              <w:rPr>
                <w:bCs/>
                <w:i/>
                <w:iCs/>
                <w:sz w:val="22"/>
                <w:szCs w:val="22"/>
              </w:rPr>
              <w:t>How might the learning from today affect how you approach these issues in future?</w:t>
            </w:r>
          </w:p>
        </w:tc>
        <w:tc>
          <w:tcPr>
            <w:tcW w:w="843" w:type="dxa"/>
            <w:shd w:val="clear" w:color="auto" w:fill="FEF0EC"/>
          </w:tcPr>
          <w:p w14:paraId="1A3F5CAB" w14:textId="50E5F76D" w:rsidR="00635C02" w:rsidRPr="00AD7813" w:rsidRDefault="006861EA" w:rsidP="007A728C">
            <w:pPr>
              <w:spacing w:after="0"/>
              <w:rPr>
                <w:sz w:val="22"/>
                <w:szCs w:val="22"/>
              </w:rPr>
            </w:pPr>
            <w:r>
              <w:rPr>
                <w:sz w:val="22"/>
                <w:szCs w:val="22"/>
              </w:rPr>
              <w:t>15</w:t>
            </w:r>
          </w:p>
        </w:tc>
      </w:tr>
      <w:tr w:rsidR="00AD7813" w:rsidRPr="00702F9B" w14:paraId="19CF1929" w14:textId="5536053D" w:rsidTr="00AD7813">
        <w:trPr>
          <w:trHeight w:val="640"/>
        </w:trPr>
        <w:tc>
          <w:tcPr>
            <w:tcW w:w="777" w:type="dxa"/>
            <w:tcMar>
              <w:top w:w="113" w:type="dxa"/>
              <w:bottom w:w="113" w:type="dxa"/>
            </w:tcMar>
          </w:tcPr>
          <w:p w14:paraId="4A11B899" w14:textId="1272700D" w:rsidR="00AD7813" w:rsidRDefault="008C0752" w:rsidP="00AD7813">
            <w:pPr>
              <w:spacing w:after="0"/>
              <w:rPr>
                <w:sz w:val="22"/>
                <w:szCs w:val="22"/>
              </w:rPr>
            </w:pPr>
            <w:r>
              <w:rPr>
                <w:sz w:val="22"/>
                <w:szCs w:val="22"/>
              </w:rPr>
              <w:t>15</w:t>
            </w:r>
            <w:r w:rsidR="00AD7813">
              <w:rPr>
                <w:sz w:val="22"/>
                <w:szCs w:val="22"/>
              </w:rPr>
              <w:t xml:space="preserve">.55 </w:t>
            </w:r>
          </w:p>
          <w:p w14:paraId="77D58F93" w14:textId="160E6988" w:rsidR="00AD7813" w:rsidRDefault="00AD7813" w:rsidP="007A728C">
            <w:pPr>
              <w:spacing w:after="0"/>
              <w:rPr>
                <w:sz w:val="22"/>
                <w:szCs w:val="22"/>
              </w:rPr>
            </w:pPr>
          </w:p>
        </w:tc>
        <w:tc>
          <w:tcPr>
            <w:tcW w:w="8012" w:type="dxa"/>
            <w:tcMar>
              <w:top w:w="113" w:type="dxa"/>
              <w:bottom w:w="113" w:type="dxa"/>
            </w:tcMar>
          </w:tcPr>
          <w:p w14:paraId="1D52E444" w14:textId="77777777" w:rsidR="00AD7813" w:rsidRDefault="00AD7813" w:rsidP="00AD7813">
            <w:pPr>
              <w:rPr>
                <w:b/>
                <w:sz w:val="22"/>
                <w:szCs w:val="22"/>
              </w:rPr>
            </w:pPr>
            <w:r>
              <w:rPr>
                <w:b/>
                <w:sz w:val="22"/>
                <w:szCs w:val="22"/>
              </w:rPr>
              <w:t>CLOSING PRAYER</w:t>
            </w:r>
          </w:p>
          <w:p w14:paraId="56F1EAF2" w14:textId="1ABB3DBC" w:rsidR="00AD7813" w:rsidRPr="00C80D63" w:rsidRDefault="00AD7813" w:rsidP="00AD7813">
            <w:pPr>
              <w:rPr>
                <w:bCs/>
                <w:sz w:val="22"/>
                <w:szCs w:val="22"/>
              </w:rPr>
            </w:pPr>
            <w:r>
              <w:rPr>
                <w:bCs/>
                <w:sz w:val="22"/>
                <w:szCs w:val="22"/>
              </w:rPr>
              <w:t>Use Prayer on p. 4 after a time of quiet.</w:t>
            </w:r>
          </w:p>
        </w:tc>
        <w:tc>
          <w:tcPr>
            <w:tcW w:w="843" w:type="dxa"/>
          </w:tcPr>
          <w:p w14:paraId="1473DCA4" w14:textId="2151F681" w:rsidR="00AD7813" w:rsidRPr="00AD7813" w:rsidRDefault="006861EA" w:rsidP="007A728C">
            <w:pPr>
              <w:spacing w:after="0"/>
              <w:rPr>
                <w:sz w:val="22"/>
                <w:szCs w:val="22"/>
              </w:rPr>
            </w:pPr>
            <w:r>
              <w:rPr>
                <w:sz w:val="22"/>
                <w:szCs w:val="22"/>
              </w:rPr>
              <w:t>5</w:t>
            </w:r>
          </w:p>
        </w:tc>
      </w:tr>
    </w:tbl>
    <w:p w14:paraId="1C14277D" w14:textId="77777777" w:rsidR="00581DD1" w:rsidRDefault="00581DD1" w:rsidP="00581DD1"/>
    <w:p w14:paraId="4C3BB66F" w14:textId="77777777" w:rsidR="00581DD1" w:rsidRDefault="00581DD1" w:rsidP="00581DD1"/>
    <w:p w14:paraId="29D299DD" w14:textId="77777777" w:rsidR="00581DD1" w:rsidRDefault="00581DD1" w:rsidP="00581DD1"/>
    <w:p w14:paraId="0554D6D9" w14:textId="77777777" w:rsidR="00E338AB" w:rsidRDefault="00E338AB"/>
    <w:sectPr w:rsidR="00E338AB" w:rsidSect="006A3CAE">
      <w:footerReference w:type="even" r:id="rId8"/>
      <w:footerReference w:type="default" r:id="rId9"/>
      <w:pgSz w:w="11900" w:h="16840"/>
      <w:pgMar w:top="1134" w:right="1134" w:bottom="668"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DDB00" w14:textId="77777777" w:rsidR="00BD0876" w:rsidRDefault="00BD0876" w:rsidP="003C7AAE">
      <w:pPr>
        <w:spacing w:after="0"/>
      </w:pPr>
      <w:r>
        <w:separator/>
      </w:r>
    </w:p>
  </w:endnote>
  <w:endnote w:type="continuationSeparator" w:id="0">
    <w:p w14:paraId="4EAE3333" w14:textId="77777777" w:rsidR="00BD0876" w:rsidRDefault="00BD0876" w:rsidP="003C7A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6546487"/>
      <w:docPartObj>
        <w:docPartGallery w:val="Page Numbers (Bottom of Page)"/>
        <w:docPartUnique/>
      </w:docPartObj>
    </w:sdtPr>
    <w:sdtContent>
      <w:p w14:paraId="76DE9547" w14:textId="4A2F2BD4" w:rsidR="003C7AAE" w:rsidRDefault="003C7AAE" w:rsidP="006132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16D9D8" w14:textId="77777777" w:rsidR="003C7AAE" w:rsidRDefault="003C7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530599"/>
      <w:docPartObj>
        <w:docPartGallery w:val="Page Numbers (Bottom of Page)"/>
        <w:docPartUnique/>
      </w:docPartObj>
    </w:sdtPr>
    <w:sdtContent>
      <w:p w14:paraId="3459F582" w14:textId="464C0AE1" w:rsidR="003C7AAE" w:rsidRDefault="003C7AAE" w:rsidP="006132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11234D4" w14:textId="5113CFD4" w:rsidR="003C7AAE" w:rsidRPr="003C7AAE" w:rsidRDefault="003C7AAE" w:rsidP="003C7AAE">
    <w:pPr>
      <w:pStyle w:val="Footer"/>
      <w:tabs>
        <w:tab w:val="clear" w:pos="4680"/>
        <w:tab w:val="clear" w:pos="9360"/>
        <w:tab w:val="center" w:pos="4820"/>
        <w:tab w:val="right" w:pos="9632"/>
      </w:tabs>
      <w:rPr>
        <w:sz w:val="16"/>
        <w:szCs w:val="16"/>
      </w:rPr>
    </w:pPr>
    <w:r w:rsidRPr="003C7AAE">
      <w:rPr>
        <w:sz w:val="16"/>
        <w:szCs w:val="16"/>
      </w:rPr>
      <w:t>LLF Course in One Day</w:t>
    </w:r>
    <w:r w:rsidRPr="003C7AAE">
      <w:rPr>
        <w:sz w:val="16"/>
        <w:szCs w:val="16"/>
      </w:rPr>
      <w:tab/>
    </w:r>
    <w:r w:rsidRPr="003C7AAE">
      <w:rPr>
        <w:sz w:val="16"/>
        <w:szCs w:val="16"/>
      </w:rPr>
      <w:tab/>
      <w:t>Suggested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E8D3" w14:textId="77777777" w:rsidR="00BD0876" w:rsidRDefault="00BD0876" w:rsidP="003C7AAE">
      <w:pPr>
        <w:spacing w:after="0"/>
      </w:pPr>
      <w:r>
        <w:separator/>
      </w:r>
    </w:p>
  </w:footnote>
  <w:footnote w:type="continuationSeparator" w:id="0">
    <w:p w14:paraId="1B3F110C" w14:textId="77777777" w:rsidR="00BD0876" w:rsidRDefault="00BD0876" w:rsidP="003C7A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70F4D"/>
    <w:multiLevelType w:val="hybridMultilevel"/>
    <w:tmpl w:val="65F037F6"/>
    <w:lvl w:ilvl="0" w:tplc="91EC9DFA">
      <w:start w:val="1"/>
      <w:numFmt w:val="bullet"/>
      <w:lvlText w:val=""/>
      <w:lvlJc w:val="left"/>
      <w:pPr>
        <w:ind w:left="360" w:hanging="360"/>
      </w:pPr>
      <w:rPr>
        <w:rFonts w:ascii="Symbol" w:hAnsi="Symbol" w:hint="default"/>
        <w:color w:val="9CC2E5" w:themeColor="accent5" w:themeTint="99"/>
        <w:sz w:val="16"/>
        <w:u w:color="98B595"/>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3021CB"/>
    <w:multiLevelType w:val="hybridMultilevel"/>
    <w:tmpl w:val="65862F16"/>
    <w:lvl w:ilvl="0" w:tplc="4A08A3B8">
      <w:start w:val="1"/>
      <w:numFmt w:val="bullet"/>
      <w:lvlText w:val=""/>
      <w:lvlJc w:val="left"/>
      <w:pPr>
        <w:ind w:left="360" w:hanging="360"/>
      </w:pPr>
      <w:rPr>
        <w:rFonts w:ascii="Wingdings" w:hAnsi="Wingdings" w:hint="default"/>
        <w:color w:val="765691"/>
        <w:sz w:val="16"/>
        <w:u w:color="C45911" w:themeColor="accent2"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A515C8"/>
    <w:multiLevelType w:val="hybridMultilevel"/>
    <w:tmpl w:val="7DA8F6DC"/>
    <w:lvl w:ilvl="0" w:tplc="91EC9DFA">
      <w:start w:val="1"/>
      <w:numFmt w:val="bullet"/>
      <w:lvlText w:val=""/>
      <w:lvlJc w:val="left"/>
      <w:pPr>
        <w:ind w:left="360" w:hanging="360"/>
      </w:pPr>
      <w:rPr>
        <w:rFonts w:ascii="Symbol" w:hAnsi="Symbol" w:hint="default"/>
        <w:color w:val="9CC2E5" w:themeColor="accent5" w:themeTint="99"/>
        <w:sz w:val="16"/>
        <w:u w:color="98B595"/>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DD1"/>
    <w:rsid w:val="00006E1E"/>
    <w:rsid w:val="001A42A5"/>
    <w:rsid w:val="002D6A0F"/>
    <w:rsid w:val="003C7AAE"/>
    <w:rsid w:val="004C568B"/>
    <w:rsid w:val="004F1443"/>
    <w:rsid w:val="00581DD1"/>
    <w:rsid w:val="005D697E"/>
    <w:rsid w:val="00635C02"/>
    <w:rsid w:val="00661BDE"/>
    <w:rsid w:val="006861EA"/>
    <w:rsid w:val="006A3CAE"/>
    <w:rsid w:val="006F02CE"/>
    <w:rsid w:val="00712AAB"/>
    <w:rsid w:val="007A728C"/>
    <w:rsid w:val="007C1005"/>
    <w:rsid w:val="00811FB0"/>
    <w:rsid w:val="00867F50"/>
    <w:rsid w:val="008C0752"/>
    <w:rsid w:val="008C232F"/>
    <w:rsid w:val="009F661C"/>
    <w:rsid w:val="00AA3792"/>
    <w:rsid w:val="00AD7813"/>
    <w:rsid w:val="00B7345A"/>
    <w:rsid w:val="00BB0676"/>
    <w:rsid w:val="00BD0876"/>
    <w:rsid w:val="00C10965"/>
    <w:rsid w:val="00C30E1E"/>
    <w:rsid w:val="00C80D63"/>
    <w:rsid w:val="00CE73F5"/>
    <w:rsid w:val="00E338AB"/>
    <w:rsid w:val="00F27058"/>
    <w:rsid w:val="00FA5E19"/>
    <w:rsid w:val="00FA7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FF9465"/>
  <w15:docId w15:val="{0E72DA2E-D01F-4243-9CF1-251229BA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DD1"/>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813"/>
    <w:pPr>
      <w:ind w:left="720"/>
      <w:contextualSpacing/>
    </w:pPr>
  </w:style>
  <w:style w:type="paragraph" w:styleId="Header">
    <w:name w:val="header"/>
    <w:basedOn w:val="Normal"/>
    <w:link w:val="HeaderChar"/>
    <w:uiPriority w:val="99"/>
    <w:unhideWhenUsed/>
    <w:rsid w:val="003C7AAE"/>
    <w:pPr>
      <w:tabs>
        <w:tab w:val="center" w:pos="4680"/>
        <w:tab w:val="right" w:pos="9360"/>
      </w:tabs>
      <w:spacing w:after="0"/>
    </w:pPr>
  </w:style>
  <w:style w:type="character" w:customStyle="1" w:styleId="HeaderChar">
    <w:name w:val="Header Char"/>
    <w:basedOn w:val="DefaultParagraphFont"/>
    <w:link w:val="Header"/>
    <w:uiPriority w:val="99"/>
    <w:rsid w:val="003C7AAE"/>
  </w:style>
  <w:style w:type="paragraph" w:styleId="Footer">
    <w:name w:val="footer"/>
    <w:basedOn w:val="Normal"/>
    <w:link w:val="FooterChar"/>
    <w:uiPriority w:val="99"/>
    <w:unhideWhenUsed/>
    <w:rsid w:val="003C7AAE"/>
    <w:pPr>
      <w:tabs>
        <w:tab w:val="center" w:pos="4680"/>
        <w:tab w:val="right" w:pos="9360"/>
      </w:tabs>
      <w:spacing w:after="0"/>
    </w:pPr>
  </w:style>
  <w:style w:type="character" w:customStyle="1" w:styleId="FooterChar">
    <w:name w:val="Footer Char"/>
    <w:basedOn w:val="DefaultParagraphFont"/>
    <w:link w:val="Footer"/>
    <w:uiPriority w:val="99"/>
    <w:rsid w:val="003C7AAE"/>
  </w:style>
  <w:style w:type="character" w:styleId="PageNumber">
    <w:name w:val="page number"/>
    <w:basedOn w:val="DefaultParagraphFont"/>
    <w:uiPriority w:val="99"/>
    <w:semiHidden/>
    <w:unhideWhenUsed/>
    <w:rsid w:val="003C7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Phillip</dc:creator>
  <cp:keywords/>
  <dc:description/>
  <cp:lastModifiedBy>Eeva John</cp:lastModifiedBy>
  <cp:revision>7</cp:revision>
  <dcterms:created xsi:type="dcterms:W3CDTF">2021-11-21T19:07:00Z</dcterms:created>
  <dcterms:modified xsi:type="dcterms:W3CDTF">2021-11-26T17:25:00Z</dcterms:modified>
</cp:coreProperties>
</file>